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D965" w14:textId="6EE79109" w:rsidR="00656AD5" w:rsidRPr="005E65B7" w:rsidRDefault="00656AD5" w:rsidP="005E65B7">
      <w:pPr>
        <w:jc w:val="center"/>
        <w:outlineLvl w:val="0"/>
        <w:rPr>
          <w:rFonts w:ascii="Times New Roman" w:hAnsi="Times New Roman" w:cs="Times New Roman"/>
          <w:b/>
          <w:bCs/>
          <w:sz w:val="32"/>
          <w:szCs w:val="32"/>
        </w:rPr>
      </w:pPr>
      <w:r w:rsidRPr="005E65B7">
        <w:rPr>
          <w:rFonts w:ascii="Times New Roman" w:hAnsi="Times New Roman" w:cs="Times New Roman"/>
          <w:b/>
          <w:bCs/>
          <w:sz w:val="32"/>
          <w:szCs w:val="32"/>
        </w:rPr>
        <w:t xml:space="preserve">WNIOSEK O WYDANIE </w:t>
      </w:r>
      <w:r w:rsidR="002E7FD6">
        <w:rPr>
          <w:rFonts w:ascii="Times New Roman" w:hAnsi="Times New Roman" w:cs="Times New Roman"/>
          <w:b/>
          <w:bCs/>
          <w:sz w:val="32"/>
          <w:szCs w:val="32"/>
        </w:rPr>
        <w:t>DECYZJI ŚRODOWISKOWEJ</w:t>
      </w:r>
    </w:p>
    <w:tbl>
      <w:tblPr>
        <w:tblStyle w:val="Tabela-Siatka"/>
        <w:tblW w:w="0" w:type="auto"/>
        <w:tblLook w:val="04A0" w:firstRow="1" w:lastRow="0" w:firstColumn="1" w:lastColumn="0" w:noHBand="0" w:noVBand="1"/>
      </w:tblPr>
      <w:tblGrid>
        <w:gridCol w:w="9618"/>
      </w:tblGrid>
      <w:tr w:rsidR="0047547D" w:rsidRPr="0047547D" w14:paraId="1AF1240D" w14:textId="77777777" w:rsidTr="0047547D">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B54B3B6" w14:textId="77777777" w:rsidR="0047547D" w:rsidRPr="005E65B7" w:rsidRDefault="0047547D" w:rsidP="005E65B7">
            <w:pPr>
              <w:jc w:val="center"/>
              <w:outlineLvl w:val="0"/>
              <w:rPr>
                <w:rFonts w:ascii="Times New Roman" w:hAnsi="Times New Roman" w:cs="Times New Roman"/>
                <w:bCs/>
                <w:sz w:val="16"/>
                <w:szCs w:val="16"/>
              </w:rPr>
            </w:pPr>
            <w:r w:rsidRPr="005E65B7">
              <w:rPr>
                <w:rFonts w:ascii="Times New Roman" w:hAnsi="Times New Roman" w:cs="Times New Roman"/>
                <w:b/>
                <w:bCs/>
                <w:sz w:val="16"/>
                <w:szCs w:val="16"/>
              </w:rPr>
              <w:t>WÓJT GMINY REWAL</w:t>
            </w:r>
          </w:p>
          <w:p w14:paraId="3B7F1F0D" w14:textId="77777777" w:rsidR="0047547D" w:rsidRPr="0047547D" w:rsidRDefault="0047547D" w:rsidP="005E65B7">
            <w:pPr>
              <w:jc w:val="center"/>
              <w:outlineLvl w:val="0"/>
              <w:rPr>
                <w:rFonts w:ascii="Times New Roman" w:hAnsi="Times New Roman" w:cs="Times New Roman"/>
                <w:b/>
                <w:bCs/>
                <w:sz w:val="16"/>
                <w:szCs w:val="16"/>
              </w:rPr>
            </w:pPr>
            <w:r w:rsidRPr="0047547D">
              <w:rPr>
                <w:rFonts w:ascii="Times New Roman" w:hAnsi="Times New Roman" w:cs="Times New Roman"/>
                <w:bCs/>
                <w:sz w:val="16"/>
                <w:szCs w:val="16"/>
              </w:rPr>
              <w:t>za pośrednictwem</w:t>
            </w:r>
            <w:r w:rsidRPr="0047547D">
              <w:rPr>
                <w:rFonts w:ascii="Times New Roman" w:hAnsi="Times New Roman" w:cs="Times New Roman"/>
                <w:b/>
                <w:bCs/>
                <w:sz w:val="16"/>
                <w:szCs w:val="16"/>
              </w:rPr>
              <w:t xml:space="preserve"> REFERATU OCHRONY ŚRODOWISKA</w:t>
            </w:r>
          </w:p>
          <w:p w14:paraId="16D71449" w14:textId="77777777" w:rsidR="0047547D" w:rsidRPr="0047547D" w:rsidRDefault="0047547D" w:rsidP="005E65B7">
            <w:pPr>
              <w:jc w:val="center"/>
              <w:outlineLvl w:val="0"/>
              <w:rPr>
                <w:rFonts w:ascii="Times New Roman" w:hAnsi="Times New Roman" w:cs="Times New Roman"/>
                <w:bCs/>
                <w:sz w:val="16"/>
                <w:szCs w:val="16"/>
              </w:rPr>
            </w:pPr>
            <w:r w:rsidRPr="0047547D">
              <w:rPr>
                <w:rFonts w:ascii="Times New Roman" w:hAnsi="Times New Roman" w:cs="Times New Roman"/>
                <w:bCs/>
                <w:sz w:val="16"/>
                <w:szCs w:val="16"/>
              </w:rPr>
              <w:t>ul. Mickiewicza 19, 72-344 Rewal</w:t>
            </w:r>
          </w:p>
          <w:p w14:paraId="5431F0D6" w14:textId="77777777" w:rsidR="0047547D" w:rsidRPr="0047547D" w:rsidRDefault="0047547D" w:rsidP="005E65B7">
            <w:pPr>
              <w:jc w:val="center"/>
              <w:outlineLvl w:val="0"/>
              <w:rPr>
                <w:rFonts w:ascii="Times New Roman" w:hAnsi="Times New Roman" w:cs="Times New Roman"/>
                <w:b/>
                <w:bCs/>
                <w:sz w:val="24"/>
                <w:szCs w:val="24"/>
                <w:lang w:val="en-US"/>
              </w:rPr>
            </w:pPr>
            <w:r w:rsidRPr="0047547D">
              <w:rPr>
                <w:rFonts w:ascii="Times New Roman" w:hAnsi="Times New Roman" w:cs="Times New Roman"/>
                <w:bCs/>
                <w:sz w:val="16"/>
                <w:szCs w:val="16"/>
                <w:lang w:val="en-US"/>
              </w:rPr>
              <w:t>Tel. 91 38 49 033; fax. 91 38 49 029; e-mail: srodowisko@rewal.pl</w:t>
            </w:r>
          </w:p>
        </w:tc>
      </w:tr>
    </w:tbl>
    <w:p w14:paraId="28BFF382" w14:textId="57816F62" w:rsidR="00B13878" w:rsidRPr="00387FD7" w:rsidRDefault="00B13878" w:rsidP="00387FD7">
      <w:pPr>
        <w:spacing w:line="240" w:lineRule="auto"/>
        <w:rPr>
          <w:rFonts w:ascii="Times New Roman" w:hAnsi="Times New Roman" w:cs="Times New Roman"/>
          <w:sz w:val="2"/>
          <w:szCs w:val="2"/>
        </w:rPr>
      </w:pPr>
    </w:p>
    <w:tbl>
      <w:tblPr>
        <w:tblStyle w:val="Tabela-Siatka"/>
        <w:tblW w:w="0" w:type="auto"/>
        <w:tblLook w:val="04A0" w:firstRow="1" w:lastRow="0" w:firstColumn="1" w:lastColumn="0" w:noHBand="0" w:noVBand="1"/>
      </w:tblPr>
      <w:tblGrid>
        <w:gridCol w:w="1513"/>
        <w:gridCol w:w="3851"/>
        <w:gridCol w:w="139"/>
        <w:gridCol w:w="914"/>
        <w:gridCol w:w="347"/>
        <w:gridCol w:w="778"/>
        <w:gridCol w:w="190"/>
        <w:gridCol w:w="609"/>
        <w:gridCol w:w="233"/>
        <w:gridCol w:w="1044"/>
      </w:tblGrid>
      <w:tr w:rsidR="00B13878" w:rsidRPr="00E8153E" w14:paraId="31C1444A" w14:textId="77777777" w:rsidTr="00387FD7">
        <w:trPr>
          <w:trHeight w:val="470"/>
        </w:trPr>
        <w:tc>
          <w:tcPr>
            <w:tcW w:w="9826"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0A5BFF0" w14:textId="1F696854" w:rsidR="00E8153E" w:rsidRPr="00E8153E" w:rsidRDefault="00387FD7" w:rsidP="00387FD7">
            <w:pPr>
              <w:jc w:val="center"/>
              <w:rPr>
                <w:rFonts w:ascii="Times New Roman" w:hAnsi="Times New Roman" w:cs="Times New Roman"/>
                <w:sz w:val="16"/>
                <w:szCs w:val="16"/>
              </w:rPr>
            </w:pPr>
            <w:r w:rsidRPr="00E8153E">
              <w:rPr>
                <w:rFonts w:ascii="Times New Roman" w:hAnsi="Times New Roman" w:cs="Times New Roman"/>
                <w:b/>
                <w:sz w:val="20"/>
                <w:szCs w:val="20"/>
              </w:rPr>
              <w:t>DANE WNIOSKODAWCY</w:t>
            </w:r>
          </w:p>
        </w:tc>
      </w:tr>
      <w:tr w:rsidR="00B13878" w:rsidRPr="00E8153E" w14:paraId="6DC14821" w14:textId="77777777" w:rsidTr="0077080F">
        <w:trPr>
          <w:trHeight w:val="665"/>
        </w:trPr>
        <w:tc>
          <w:tcPr>
            <w:tcW w:w="1526" w:type="dxa"/>
            <w:tcBorders>
              <w:top w:val="single" w:sz="8" w:space="0" w:color="auto"/>
              <w:left w:val="single" w:sz="8" w:space="0" w:color="auto"/>
              <w:right w:val="single" w:sz="2" w:space="0" w:color="auto"/>
            </w:tcBorders>
          </w:tcPr>
          <w:p w14:paraId="5E658626" w14:textId="77777777" w:rsidR="008440B6" w:rsidRPr="00E8153E" w:rsidRDefault="008440B6" w:rsidP="00B13878">
            <w:pPr>
              <w:jc w:val="both"/>
              <w:rPr>
                <w:rFonts w:ascii="Times New Roman" w:hAnsi="Times New Roman" w:cs="Times New Roman"/>
                <w:sz w:val="14"/>
                <w:szCs w:val="14"/>
              </w:rPr>
            </w:pPr>
          </w:p>
          <w:p w14:paraId="77D853A4" w14:textId="77777777" w:rsidR="008440B6" w:rsidRPr="00E8153E" w:rsidRDefault="00B13878" w:rsidP="00B13878">
            <w:pPr>
              <w:jc w:val="both"/>
              <w:rPr>
                <w:rFonts w:ascii="Times New Roman" w:hAnsi="Times New Roman" w:cs="Times New Roman"/>
                <w:sz w:val="14"/>
                <w:szCs w:val="14"/>
              </w:rPr>
            </w:pPr>
            <w:r w:rsidRPr="00E8153E">
              <w:rPr>
                <w:rFonts w:ascii="Times New Roman" w:hAnsi="Times New Roman" w:cs="Times New Roman"/>
                <w:sz w:val="14"/>
                <w:szCs w:val="14"/>
              </w:rPr>
              <w:t xml:space="preserve">Imię i nazwisko </w:t>
            </w:r>
          </w:p>
          <w:p w14:paraId="410DB3BD" w14:textId="77777777" w:rsidR="008440B6" w:rsidRPr="00E8153E" w:rsidRDefault="00B13878" w:rsidP="00B13878">
            <w:pPr>
              <w:jc w:val="both"/>
              <w:rPr>
                <w:rFonts w:ascii="Times New Roman" w:hAnsi="Times New Roman" w:cs="Times New Roman"/>
                <w:sz w:val="14"/>
                <w:szCs w:val="14"/>
              </w:rPr>
            </w:pPr>
            <w:r w:rsidRPr="00E8153E">
              <w:rPr>
                <w:rFonts w:ascii="Times New Roman" w:hAnsi="Times New Roman" w:cs="Times New Roman"/>
                <w:sz w:val="14"/>
                <w:szCs w:val="14"/>
              </w:rPr>
              <w:t xml:space="preserve">lub </w:t>
            </w:r>
          </w:p>
          <w:p w14:paraId="45B5288F" w14:textId="77777777" w:rsidR="00B13878" w:rsidRPr="00E8153E" w:rsidRDefault="00E8153E" w:rsidP="00B13878">
            <w:pPr>
              <w:jc w:val="both"/>
              <w:rPr>
                <w:rFonts w:ascii="Times New Roman" w:hAnsi="Times New Roman" w:cs="Times New Roman"/>
                <w:sz w:val="14"/>
                <w:szCs w:val="14"/>
              </w:rPr>
            </w:pPr>
            <w:r>
              <w:rPr>
                <w:rFonts w:ascii="Times New Roman" w:hAnsi="Times New Roman" w:cs="Times New Roman"/>
                <w:sz w:val="14"/>
                <w:szCs w:val="14"/>
              </w:rPr>
              <w:t xml:space="preserve">nazwa </w:t>
            </w:r>
            <w:r w:rsidR="00B13878" w:rsidRPr="00E8153E">
              <w:rPr>
                <w:rFonts w:ascii="Times New Roman" w:hAnsi="Times New Roman" w:cs="Times New Roman"/>
                <w:sz w:val="14"/>
                <w:szCs w:val="14"/>
              </w:rPr>
              <w:t>/</w:t>
            </w:r>
            <w:r w:rsidR="0077080F">
              <w:rPr>
                <w:rFonts w:ascii="Times New Roman" w:hAnsi="Times New Roman" w:cs="Times New Roman"/>
                <w:sz w:val="14"/>
                <w:szCs w:val="14"/>
              </w:rPr>
              <w:t xml:space="preserve"> </w:t>
            </w:r>
            <w:r w:rsidR="00B13878" w:rsidRPr="00E8153E">
              <w:rPr>
                <w:rFonts w:ascii="Times New Roman" w:hAnsi="Times New Roman" w:cs="Times New Roman"/>
                <w:sz w:val="14"/>
                <w:szCs w:val="14"/>
              </w:rPr>
              <w:t>pieczęć</w:t>
            </w:r>
          </w:p>
          <w:p w14:paraId="51E1DA0D" w14:textId="77777777" w:rsidR="00B13878" w:rsidRPr="00E8153E" w:rsidRDefault="00B13878" w:rsidP="00B13878">
            <w:pPr>
              <w:jc w:val="both"/>
              <w:rPr>
                <w:rFonts w:ascii="Times New Roman" w:hAnsi="Times New Roman" w:cs="Times New Roman"/>
                <w:sz w:val="14"/>
                <w:szCs w:val="14"/>
              </w:rPr>
            </w:pPr>
          </w:p>
        </w:tc>
        <w:tc>
          <w:tcPr>
            <w:tcW w:w="8300" w:type="dxa"/>
            <w:gridSpan w:val="9"/>
            <w:tcBorders>
              <w:top w:val="single" w:sz="8" w:space="0" w:color="auto"/>
              <w:left w:val="single" w:sz="2" w:space="0" w:color="auto"/>
              <w:right w:val="single" w:sz="8" w:space="0" w:color="auto"/>
            </w:tcBorders>
          </w:tcPr>
          <w:p w14:paraId="60771856" w14:textId="77777777" w:rsidR="00B13878" w:rsidRPr="00E8153E" w:rsidRDefault="00B13878">
            <w:pPr>
              <w:rPr>
                <w:rFonts w:ascii="Times New Roman" w:hAnsi="Times New Roman" w:cs="Times New Roman"/>
                <w:sz w:val="14"/>
                <w:szCs w:val="14"/>
              </w:rPr>
            </w:pPr>
          </w:p>
          <w:p w14:paraId="53ED7F7F" w14:textId="77777777" w:rsidR="00B13878" w:rsidRPr="00E8153E" w:rsidRDefault="00B13878">
            <w:pPr>
              <w:rPr>
                <w:rFonts w:ascii="Times New Roman" w:hAnsi="Times New Roman" w:cs="Times New Roman"/>
                <w:sz w:val="14"/>
                <w:szCs w:val="14"/>
              </w:rPr>
            </w:pPr>
          </w:p>
          <w:p w14:paraId="59410653" w14:textId="77777777" w:rsidR="00B13878" w:rsidRPr="00E8153E" w:rsidRDefault="00B13878">
            <w:pPr>
              <w:rPr>
                <w:rFonts w:ascii="Times New Roman" w:hAnsi="Times New Roman" w:cs="Times New Roman"/>
                <w:sz w:val="14"/>
                <w:szCs w:val="14"/>
              </w:rPr>
            </w:pPr>
          </w:p>
          <w:p w14:paraId="2E9C7A2A" w14:textId="77777777" w:rsidR="00B13878" w:rsidRPr="00E8153E" w:rsidRDefault="00B13878">
            <w:pPr>
              <w:rPr>
                <w:rFonts w:ascii="Times New Roman" w:hAnsi="Times New Roman" w:cs="Times New Roman"/>
                <w:sz w:val="14"/>
                <w:szCs w:val="14"/>
              </w:rPr>
            </w:pPr>
          </w:p>
          <w:p w14:paraId="44077932" w14:textId="77777777" w:rsidR="00B13878" w:rsidRPr="00E8153E" w:rsidRDefault="00B13878" w:rsidP="00B13878">
            <w:pPr>
              <w:jc w:val="both"/>
              <w:rPr>
                <w:rFonts w:ascii="Times New Roman" w:hAnsi="Times New Roman" w:cs="Times New Roman"/>
                <w:sz w:val="14"/>
                <w:szCs w:val="14"/>
              </w:rPr>
            </w:pPr>
          </w:p>
        </w:tc>
      </w:tr>
      <w:tr w:rsidR="0077080F" w:rsidRPr="00E8153E" w14:paraId="19F94522" w14:textId="77777777" w:rsidTr="0077080F">
        <w:tc>
          <w:tcPr>
            <w:tcW w:w="1526" w:type="dxa"/>
            <w:tcBorders>
              <w:left w:val="single" w:sz="8" w:space="0" w:color="auto"/>
              <w:right w:val="single" w:sz="2" w:space="0" w:color="auto"/>
            </w:tcBorders>
          </w:tcPr>
          <w:p w14:paraId="2AF91971"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Ulica</w:t>
            </w:r>
          </w:p>
        </w:tc>
        <w:tc>
          <w:tcPr>
            <w:tcW w:w="4111" w:type="dxa"/>
            <w:gridSpan w:val="2"/>
            <w:tcBorders>
              <w:left w:val="single" w:sz="2" w:space="0" w:color="auto"/>
            </w:tcBorders>
          </w:tcPr>
          <w:p w14:paraId="3151DCD8" w14:textId="77777777" w:rsidR="0077080F" w:rsidRPr="00E8153E" w:rsidRDefault="0077080F" w:rsidP="008440B6">
            <w:pPr>
              <w:spacing w:line="360" w:lineRule="auto"/>
              <w:jc w:val="both"/>
              <w:rPr>
                <w:rFonts w:ascii="Times New Roman" w:hAnsi="Times New Roman" w:cs="Times New Roman"/>
                <w:sz w:val="14"/>
                <w:szCs w:val="14"/>
              </w:rPr>
            </w:pPr>
          </w:p>
          <w:p w14:paraId="2C920750" w14:textId="77777777" w:rsidR="0077080F" w:rsidRPr="00E8153E" w:rsidRDefault="0077080F" w:rsidP="008440B6">
            <w:pPr>
              <w:spacing w:line="360" w:lineRule="auto"/>
              <w:jc w:val="both"/>
              <w:rPr>
                <w:rFonts w:ascii="Times New Roman" w:hAnsi="Times New Roman" w:cs="Times New Roman"/>
                <w:sz w:val="14"/>
                <w:szCs w:val="14"/>
              </w:rPr>
            </w:pPr>
          </w:p>
        </w:tc>
        <w:tc>
          <w:tcPr>
            <w:tcW w:w="1275" w:type="dxa"/>
            <w:gridSpan w:val="2"/>
            <w:tcBorders>
              <w:right w:val="single" w:sz="2" w:space="0" w:color="auto"/>
            </w:tcBorders>
          </w:tcPr>
          <w:p w14:paraId="792F4E6B"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domu</w:t>
            </w:r>
          </w:p>
        </w:tc>
        <w:tc>
          <w:tcPr>
            <w:tcW w:w="993" w:type="dxa"/>
            <w:gridSpan w:val="2"/>
            <w:tcBorders>
              <w:left w:val="single" w:sz="2" w:space="0" w:color="auto"/>
              <w:right w:val="single" w:sz="2" w:space="0" w:color="auto"/>
            </w:tcBorders>
          </w:tcPr>
          <w:p w14:paraId="26E04E37" w14:textId="77777777" w:rsidR="0077080F" w:rsidRPr="00E8153E" w:rsidRDefault="0077080F" w:rsidP="008440B6">
            <w:pPr>
              <w:spacing w:line="360" w:lineRule="auto"/>
              <w:jc w:val="both"/>
              <w:rPr>
                <w:rFonts w:ascii="Times New Roman" w:hAnsi="Times New Roman" w:cs="Times New Roman"/>
                <w:sz w:val="14"/>
                <w:szCs w:val="14"/>
              </w:rPr>
            </w:pPr>
          </w:p>
        </w:tc>
        <w:tc>
          <w:tcPr>
            <w:tcW w:w="850" w:type="dxa"/>
            <w:gridSpan w:val="2"/>
            <w:tcBorders>
              <w:left w:val="single" w:sz="2" w:space="0" w:color="auto"/>
              <w:right w:val="single" w:sz="2" w:space="0" w:color="auto"/>
            </w:tcBorders>
          </w:tcPr>
          <w:p w14:paraId="06256AD4"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lokalu</w:t>
            </w:r>
          </w:p>
        </w:tc>
        <w:tc>
          <w:tcPr>
            <w:tcW w:w="1071" w:type="dxa"/>
            <w:tcBorders>
              <w:left w:val="single" w:sz="2" w:space="0" w:color="auto"/>
              <w:right w:val="single" w:sz="8" w:space="0" w:color="auto"/>
            </w:tcBorders>
          </w:tcPr>
          <w:p w14:paraId="647FE822" w14:textId="77777777" w:rsidR="0077080F" w:rsidRPr="00E8153E" w:rsidRDefault="0077080F" w:rsidP="008440B6">
            <w:pPr>
              <w:spacing w:line="360" w:lineRule="auto"/>
              <w:jc w:val="both"/>
              <w:rPr>
                <w:rFonts w:ascii="Times New Roman" w:hAnsi="Times New Roman" w:cs="Times New Roman"/>
                <w:sz w:val="14"/>
                <w:szCs w:val="14"/>
              </w:rPr>
            </w:pPr>
          </w:p>
        </w:tc>
      </w:tr>
      <w:tr w:rsidR="0077080F" w:rsidRPr="00E8153E" w14:paraId="0A48F15E" w14:textId="77777777" w:rsidTr="00A435A2">
        <w:tc>
          <w:tcPr>
            <w:tcW w:w="1526" w:type="dxa"/>
            <w:tcBorders>
              <w:left w:val="single" w:sz="8" w:space="0" w:color="auto"/>
              <w:right w:val="single" w:sz="2" w:space="0" w:color="auto"/>
            </w:tcBorders>
          </w:tcPr>
          <w:p w14:paraId="0ADDE898" w14:textId="77777777"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Miejscowość</w:t>
            </w:r>
          </w:p>
        </w:tc>
        <w:tc>
          <w:tcPr>
            <w:tcW w:w="4111" w:type="dxa"/>
            <w:gridSpan w:val="2"/>
            <w:tcBorders>
              <w:left w:val="single" w:sz="2" w:space="0" w:color="auto"/>
            </w:tcBorders>
          </w:tcPr>
          <w:p w14:paraId="7E30CE61" w14:textId="77777777" w:rsidR="0077080F" w:rsidRPr="00E8153E" w:rsidRDefault="0077080F" w:rsidP="008440B6">
            <w:pPr>
              <w:spacing w:line="360" w:lineRule="auto"/>
              <w:jc w:val="both"/>
              <w:rPr>
                <w:rFonts w:ascii="Times New Roman" w:hAnsi="Times New Roman" w:cs="Times New Roman"/>
                <w:sz w:val="14"/>
                <w:szCs w:val="14"/>
              </w:rPr>
            </w:pPr>
          </w:p>
          <w:p w14:paraId="316A642A" w14:textId="77777777" w:rsidR="0077080F" w:rsidRPr="00E8153E" w:rsidRDefault="0077080F" w:rsidP="008440B6">
            <w:pPr>
              <w:spacing w:line="360" w:lineRule="auto"/>
              <w:jc w:val="both"/>
              <w:rPr>
                <w:rFonts w:ascii="Times New Roman" w:hAnsi="Times New Roman" w:cs="Times New Roman"/>
                <w:sz w:val="14"/>
                <w:szCs w:val="14"/>
              </w:rPr>
            </w:pPr>
          </w:p>
        </w:tc>
        <w:tc>
          <w:tcPr>
            <w:tcW w:w="1275" w:type="dxa"/>
            <w:gridSpan w:val="2"/>
            <w:tcBorders>
              <w:right w:val="single" w:sz="2" w:space="0" w:color="auto"/>
            </w:tcBorders>
          </w:tcPr>
          <w:p w14:paraId="59915BB9" w14:textId="77777777" w:rsidR="0077080F" w:rsidRPr="00E8153E" w:rsidRDefault="0077080F" w:rsidP="008440B6">
            <w:pPr>
              <w:spacing w:line="360" w:lineRule="auto"/>
              <w:jc w:val="both"/>
              <w:rPr>
                <w:rFonts w:ascii="Times New Roman" w:hAnsi="Times New Roman" w:cs="Times New Roman"/>
                <w:sz w:val="14"/>
                <w:szCs w:val="14"/>
              </w:rPr>
            </w:pPr>
            <w:r>
              <w:rPr>
                <w:rFonts w:ascii="Times New Roman" w:hAnsi="Times New Roman" w:cs="Times New Roman"/>
                <w:sz w:val="14"/>
                <w:szCs w:val="14"/>
              </w:rPr>
              <w:t>Kod pocztowy</w:t>
            </w:r>
          </w:p>
        </w:tc>
        <w:tc>
          <w:tcPr>
            <w:tcW w:w="2914" w:type="dxa"/>
            <w:gridSpan w:val="5"/>
            <w:tcBorders>
              <w:left w:val="single" w:sz="2" w:space="0" w:color="auto"/>
              <w:right w:val="single" w:sz="8" w:space="0" w:color="auto"/>
            </w:tcBorders>
          </w:tcPr>
          <w:p w14:paraId="3878B873" w14:textId="77777777" w:rsidR="0077080F" w:rsidRPr="00E8153E" w:rsidRDefault="0077080F" w:rsidP="008440B6">
            <w:pPr>
              <w:spacing w:line="360" w:lineRule="auto"/>
              <w:jc w:val="both"/>
              <w:rPr>
                <w:rFonts w:ascii="Times New Roman" w:hAnsi="Times New Roman" w:cs="Times New Roman"/>
                <w:sz w:val="14"/>
                <w:szCs w:val="14"/>
              </w:rPr>
            </w:pPr>
          </w:p>
        </w:tc>
      </w:tr>
      <w:tr w:rsidR="008440B6" w:rsidRPr="00E8153E" w14:paraId="53262466" w14:textId="77777777" w:rsidTr="0077080F">
        <w:trPr>
          <w:trHeight w:val="151"/>
        </w:trPr>
        <w:tc>
          <w:tcPr>
            <w:tcW w:w="1526" w:type="dxa"/>
            <w:tcBorders>
              <w:left w:val="single" w:sz="8" w:space="0" w:color="auto"/>
              <w:bottom w:val="single" w:sz="8" w:space="0" w:color="auto"/>
              <w:right w:val="single" w:sz="2" w:space="0" w:color="auto"/>
            </w:tcBorders>
          </w:tcPr>
          <w:p w14:paraId="2B60519B" w14:textId="77777777" w:rsidR="008440B6" w:rsidRPr="00E8153E" w:rsidRDefault="008440B6"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e-mail</w:t>
            </w:r>
            <w:r w:rsidRPr="00E8153E">
              <w:rPr>
                <w:rStyle w:val="Odwoanieprzypisudolnego"/>
                <w:rFonts w:ascii="Times New Roman" w:hAnsi="Times New Roman" w:cs="Times New Roman"/>
                <w:sz w:val="14"/>
                <w:szCs w:val="14"/>
              </w:rPr>
              <w:footnoteReference w:id="1"/>
            </w:r>
          </w:p>
        </w:tc>
        <w:tc>
          <w:tcPr>
            <w:tcW w:w="4111" w:type="dxa"/>
            <w:gridSpan w:val="2"/>
            <w:tcBorders>
              <w:left w:val="single" w:sz="2" w:space="0" w:color="auto"/>
              <w:bottom w:val="single" w:sz="8" w:space="0" w:color="auto"/>
            </w:tcBorders>
          </w:tcPr>
          <w:p w14:paraId="29277277" w14:textId="77777777" w:rsidR="008440B6" w:rsidRPr="00E8153E" w:rsidRDefault="008440B6" w:rsidP="008440B6">
            <w:pPr>
              <w:spacing w:line="360" w:lineRule="auto"/>
              <w:jc w:val="both"/>
              <w:rPr>
                <w:rFonts w:ascii="Times New Roman" w:hAnsi="Times New Roman" w:cs="Times New Roman"/>
                <w:sz w:val="14"/>
                <w:szCs w:val="14"/>
              </w:rPr>
            </w:pPr>
          </w:p>
          <w:p w14:paraId="695EF9D2" w14:textId="77777777" w:rsidR="00E8153E" w:rsidRPr="00E8153E" w:rsidRDefault="00E8153E" w:rsidP="008440B6">
            <w:pPr>
              <w:spacing w:line="360" w:lineRule="auto"/>
              <w:jc w:val="both"/>
              <w:rPr>
                <w:rFonts w:ascii="Times New Roman" w:hAnsi="Times New Roman" w:cs="Times New Roman"/>
                <w:sz w:val="14"/>
                <w:szCs w:val="14"/>
              </w:rPr>
            </w:pPr>
          </w:p>
        </w:tc>
        <w:tc>
          <w:tcPr>
            <w:tcW w:w="1275" w:type="dxa"/>
            <w:gridSpan w:val="2"/>
            <w:tcBorders>
              <w:bottom w:val="single" w:sz="8" w:space="0" w:color="auto"/>
              <w:right w:val="single" w:sz="2" w:space="0" w:color="auto"/>
            </w:tcBorders>
          </w:tcPr>
          <w:p w14:paraId="7BA2EF23" w14:textId="77777777" w:rsidR="008440B6" w:rsidRPr="00E8153E" w:rsidRDefault="008440B6"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Telefon</w:t>
            </w:r>
            <w:r w:rsidRPr="00E8153E">
              <w:rPr>
                <w:rStyle w:val="Odwoanieprzypisudolnego"/>
                <w:rFonts w:ascii="Times New Roman" w:hAnsi="Times New Roman" w:cs="Times New Roman"/>
                <w:sz w:val="14"/>
                <w:szCs w:val="14"/>
              </w:rPr>
              <w:footnoteReference w:id="2"/>
            </w:r>
          </w:p>
        </w:tc>
        <w:tc>
          <w:tcPr>
            <w:tcW w:w="2914" w:type="dxa"/>
            <w:gridSpan w:val="5"/>
            <w:tcBorders>
              <w:left w:val="single" w:sz="2" w:space="0" w:color="auto"/>
              <w:bottom w:val="single" w:sz="8" w:space="0" w:color="auto"/>
              <w:right w:val="single" w:sz="8" w:space="0" w:color="auto"/>
            </w:tcBorders>
          </w:tcPr>
          <w:p w14:paraId="34BD099A" w14:textId="77777777" w:rsidR="008440B6" w:rsidRPr="00E8153E" w:rsidRDefault="008440B6" w:rsidP="008440B6">
            <w:pPr>
              <w:spacing w:line="360" w:lineRule="auto"/>
              <w:jc w:val="both"/>
              <w:rPr>
                <w:rFonts w:ascii="Times New Roman" w:hAnsi="Times New Roman" w:cs="Times New Roman"/>
                <w:sz w:val="14"/>
                <w:szCs w:val="14"/>
              </w:rPr>
            </w:pPr>
          </w:p>
        </w:tc>
      </w:tr>
      <w:tr w:rsidR="008440B6" w:rsidRPr="00E8153E" w14:paraId="0440EA51" w14:textId="77777777" w:rsidTr="0077080F">
        <w:tc>
          <w:tcPr>
            <w:tcW w:w="9826" w:type="dxa"/>
            <w:gridSpan w:val="10"/>
            <w:tcBorders>
              <w:left w:val="single" w:sz="8" w:space="0" w:color="auto"/>
              <w:right w:val="single" w:sz="8" w:space="0" w:color="auto"/>
            </w:tcBorders>
            <w:shd w:val="clear" w:color="auto" w:fill="F2F2F2" w:themeFill="background1" w:themeFillShade="F2"/>
          </w:tcPr>
          <w:p w14:paraId="794F3385" w14:textId="77777777" w:rsidR="008440B6" w:rsidRPr="00E8153E" w:rsidRDefault="008440B6" w:rsidP="00B13878">
            <w:pPr>
              <w:jc w:val="both"/>
              <w:rPr>
                <w:rFonts w:ascii="Times New Roman" w:hAnsi="Times New Roman" w:cs="Times New Roman"/>
                <w:sz w:val="16"/>
                <w:szCs w:val="16"/>
              </w:rPr>
            </w:pPr>
          </w:p>
          <w:p w14:paraId="6E7866AE" w14:textId="77777777" w:rsidR="008440B6" w:rsidRPr="00E8153E" w:rsidRDefault="008440B6" w:rsidP="008440B6">
            <w:pPr>
              <w:jc w:val="both"/>
              <w:rPr>
                <w:rFonts w:ascii="Times New Roman" w:hAnsi="Times New Roman" w:cs="Times New Roman"/>
                <w:sz w:val="16"/>
                <w:szCs w:val="16"/>
              </w:rPr>
            </w:pPr>
            <w:r w:rsidRPr="00E8153E">
              <w:rPr>
                <w:rFonts w:ascii="Times New Roman" w:hAnsi="Times New Roman" w:cs="Times New Roman"/>
                <w:b/>
                <w:sz w:val="16"/>
                <w:szCs w:val="16"/>
              </w:rPr>
              <w:t>PEŁNOMOCNIK</w:t>
            </w:r>
            <w:r w:rsidRPr="00E8153E">
              <w:rPr>
                <w:rFonts w:ascii="Times New Roman" w:hAnsi="Times New Roman" w:cs="Times New Roman"/>
                <w:sz w:val="16"/>
                <w:szCs w:val="16"/>
              </w:rPr>
              <w:t xml:space="preserve"> - Pełnomocnictwo powinno zostać ustanowione na piśmie lub też zgłoszone ustnie do protokołu organowi prowadzącemu postępowanie. Treść pełnomocnictwa powinna określać zakres czynności, jakich może dokonywać pełnomocnik. Pełnomocnictwo może obejmować dokonanie konkretnej czynności w toku postępowania, dokonanie tylko niektórych czynności, jak i działanie w imieniu strony w toku całego postępowania administracyjnego. </w:t>
            </w:r>
          </w:p>
          <w:p w14:paraId="1C081AAC" w14:textId="77777777" w:rsidR="008440B6" w:rsidRPr="00E8153E" w:rsidRDefault="008440B6" w:rsidP="008440B6">
            <w:pPr>
              <w:jc w:val="both"/>
              <w:rPr>
                <w:rFonts w:ascii="Times New Roman" w:hAnsi="Times New Roman" w:cs="Times New Roman"/>
                <w:sz w:val="16"/>
                <w:szCs w:val="16"/>
              </w:rPr>
            </w:pPr>
          </w:p>
          <w:p w14:paraId="7DF3FCE4" w14:textId="77777777" w:rsidR="008440B6" w:rsidRPr="00E8153E" w:rsidRDefault="008440B6" w:rsidP="008440B6">
            <w:pPr>
              <w:jc w:val="both"/>
              <w:rPr>
                <w:rFonts w:ascii="Times New Roman" w:hAnsi="Times New Roman" w:cs="Times New Roman"/>
                <w:sz w:val="16"/>
                <w:szCs w:val="16"/>
              </w:rPr>
            </w:pPr>
            <w:r w:rsidRPr="00E8153E">
              <w:rPr>
                <w:rFonts w:ascii="Times New Roman" w:hAnsi="Times New Roman" w:cs="Times New Roman"/>
                <w:sz w:val="16"/>
                <w:szCs w:val="16"/>
              </w:rPr>
              <w:t xml:space="preserve">Opłata skarbowa od złożenia dokumentu stwierdzającego udzielenie pełnomocnictwa lub prokury albo jego odpisu, wypisu lub kopii wynosi 17 zł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(z wyłączeniem pełnomocnictwa udzielanego małżonkowi, wstępnemu, zstępnemu lub rodzeństwu, lub gdy mocodawcą jest podmiot zwolniony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z opłaty skarbowej). Wpłat z tytułu opłaty skarbowej można dokonywać na rachunek bankowy Urzędu Gminy w Rewalu </w:t>
            </w:r>
            <w:r w:rsidR="00805838">
              <w:rPr>
                <w:rFonts w:ascii="Times New Roman" w:hAnsi="Times New Roman" w:cs="Times New Roman"/>
                <w:sz w:val="16"/>
                <w:szCs w:val="16"/>
              </w:rPr>
              <w:t>(</w:t>
            </w:r>
            <w:r w:rsidRPr="00E8153E">
              <w:rPr>
                <w:rFonts w:ascii="Times New Roman" w:hAnsi="Times New Roman" w:cs="Times New Roman"/>
                <w:sz w:val="16"/>
                <w:szCs w:val="16"/>
              </w:rPr>
              <w:t>36 9</w:t>
            </w:r>
            <w:r w:rsidR="00805838">
              <w:rPr>
                <w:rFonts w:ascii="Times New Roman" w:hAnsi="Times New Roman" w:cs="Times New Roman"/>
                <w:sz w:val="16"/>
                <w:szCs w:val="16"/>
              </w:rPr>
              <w:t xml:space="preserve">376 0001 0010 5242 2002 0001) </w:t>
            </w:r>
            <w:r w:rsidRPr="00E8153E">
              <w:rPr>
                <w:rFonts w:ascii="Times New Roman" w:hAnsi="Times New Roman" w:cs="Times New Roman"/>
                <w:sz w:val="16"/>
                <w:szCs w:val="16"/>
              </w:rPr>
              <w:t>np.</w:t>
            </w:r>
            <w:r w:rsidR="00805838">
              <w:rPr>
                <w:rFonts w:ascii="Times New Roman" w:hAnsi="Times New Roman" w:cs="Times New Roman"/>
                <w:sz w:val="16"/>
                <w:szCs w:val="16"/>
              </w:rPr>
              <w:t xml:space="preserve"> na poczcie, przelewem bankowym</w:t>
            </w:r>
            <w:r w:rsidRPr="00E8153E">
              <w:rPr>
                <w:rFonts w:ascii="Times New Roman" w:hAnsi="Times New Roman" w:cs="Times New Roman"/>
                <w:sz w:val="16"/>
                <w:szCs w:val="16"/>
              </w:rPr>
              <w:t xml:space="preserve"> lub bez ponoszenia dodatkowych opłat w placówce Banku Spółdzielczego w Rewalu.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Dowód zapłaty należnej opłaty skarbowej należy załączyć do pełnomocnictwa.</w:t>
            </w:r>
          </w:p>
          <w:p w14:paraId="1439B0D0" w14:textId="77777777" w:rsidR="008440B6" w:rsidRPr="00E8153E" w:rsidRDefault="008440B6" w:rsidP="008440B6">
            <w:pPr>
              <w:jc w:val="both"/>
              <w:rPr>
                <w:rFonts w:ascii="Times New Roman" w:hAnsi="Times New Roman" w:cs="Times New Roman"/>
                <w:sz w:val="16"/>
                <w:szCs w:val="16"/>
              </w:rPr>
            </w:pPr>
          </w:p>
        </w:tc>
      </w:tr>
      <w:tr w:rsidR="008440B6" w:rsidRPr="00E8153E" w14:paraId="6C110318" w14:textId="77777777" w:rsidTr="0077080F">
        <w:tc>
          <w:tcPr>
            <w:tcW w:w="1526" w:type="dxa"/>
            <w:tcBorders>
              <w:top w:val="single" w:sz="8" w:space="0" w:color="auto"/>
              <w:left w:val="single" w:sz="8" w:space="0" w:color="auto"/>
              <w:right w:val="single" w:sz="2" w:space="0" w:color="auto"/>
            </w:tcBorders>
          </w:tcPr>
          <w:p w14:paraId="4969D53B" w14:textId="77777777" w:rsidR="008440B6" w:rsidRPr="00E8153E" w:rsidRDefault="008440B6" w:rsidP="00F41A9C">
            <w:pPr>
              <w:jc w:val="both"/>
              <w:rPr>
                <w:rFonts w:ascii="Times New Roman" w:hAnsi="Times New Roman" w:cs="Times New Roman"/>
                <w:sz w:val="14"/>
                <w:szCs w:val="14"/>
              </w:rPr>
            </w:pPr>
          </w:p>
          <w:p w14:paraId="7C260DEC" w14:textId="77777777" w:rsidR="00E8153E" w:rsidRPr="00E8153E" w:rsidRDefault="00E8153E" w:rsidP="00E8153E">
            <w:pPr>
              <w:jc w:val="both"/>
              <w:rPr>
                <w:rFonts w:ascii="Times New Roman" w:hAnsi="Times New Roman" w:cs="Times New Roman"/>
                <w:sz w:val="14"/>
                <w:szCs w:val="14"/>
              </w:rPr>
            </w:pPr>
            <w:r w:rsidRPr="00E8153E">
              <w:rPr>
                <w:rFonts w:ascii="Times New Roman" w:hAnsi="Times New Roman" w:cs="Times New Roman"/>
                <w:sz w:val="14"/>
                <w:szCs w:val="14"/>
              </w:rPr>
              <w:t xml:space="preserve">Imię i nazwisko </w:t>
            </w:r>
          </w:p>
          <w:p w14:paraId="5AF1209A" w14:textId="77777777" w:rsidR="00E8153E" w:rsidRPr="00E8153E" w:rsidRDefault="00E8153E" w:rsidP="00E8153E">
            <w:pPr>
              <w:jc w:val="both"/>
              <w:rPr>
                <w:rFonts w:ascii="Times New Roman" w:hAnsi="Times New Roman" w:cs="Times New Roman"/>
                <w:sz w:val="14"/>
                <w:szCs w:val="14"/>
              </w:rPr>
            </w:pPr>
            <w:r w:rsidRPr="00E8153E">
              <w:rPr>
                <w:rFonts w:ascii="Times New Roman" w:hAnsi="Times New Roman" w:cs="Times New Roman"/>
                <w:sz w:val="14"/>
                <w:szCs w:val="14"/>
              </w:rPr>
              <w:t xml:space="preserve">lub </w:t>
            </w:r>
          </w:p>
          <w:p w14:paraId="6F7C962C" w14:textId="77777777" w:rsidR="00E8153E" w:rsidRPr="00E8153E" w:rsidRDefault="0077080F" w:rsidP="00E8153E">
            <w:pPr>
              <w:jc w:val="both"/>
              <w:rPr>
                <w:rFonts w:ascii="Times New Roman" w:hAnsi="Times New Roman" w:cs="Times New Roman"/>
                <w:sz w:val="14"/>
                <w:szCs w:val="14"/>
              </w:rPr>
            </w:pPr>
            <w:r>
              <w:rPr>
                <w:rFonts w:ascii="Times New Roman" w:hAnsi="Times New Roman" w:cs="Times New Roman"/>
                <w:sz w:val="14"/>
                <w:szCs w:val="14"/>
              </w:rPr>
              <w:t xml:space="preserve">nazwa </w:t>
            </w:r>
            <w:r w:rsidR="00E8153E" w:rsidRPr="00E8153E">
              <w:rPr>
                <w:rFonts w:ascii="Times New Roman" w:hAnsi="Times New Roman" w:cs="Times New Roman"/>
                <w:sz w:val="14"/>
                <w:szCs w:val="14"/>
              </w:rPr>
              <w:t>/</w:t>
            </w:r>
            <w:r>
              <w:rPr>
                <w:rFonts w:ascii="Times New Roman" w:hAnsi="Times New Roman" w:cs="Times New Roman"/>
                <w:sz w:val="14"/>
                <w:szCs w:val="14"/>
              </w:rPr>
              <w:t xml:space="preserve"> </w:t>
            </w:r>
            <w:r w:rsidR="00E8153E" w:rsidRPr="00E8153E">
              <w:rPr>
                <w:rFonts w:ascii="Times New Roman" w:hAnsi="Times New Roman" w:cs="Times New Roman"/>
                <w:sz w:val="14"/>
                <w:szCs w:val="14"/>
              </w:rPr>
              <w:t>pieczęć</w:t>
            </w:r>
          </w:p>
          <w:p w14:paraId="199A1B36" w14:textId="77777777" w:rsidR="008440B6" w:rsidRPr="00E8153E" w:rsidRDefault="008440B6" w:rsidP="00F41A9C">
            <w:pPr>
              <w:jc w:val="both"/>
              <w:rPr>
                <w:rFonts w:ascii="Times New Roman" w:hAnsi="Times New Roman" w:cs="Times New Roman"/>
                <w:sz w:val="14"/>
                <w:szCs w:val="14"/>
              </w:rPr>
            </w:pPr>
          </w:p>
        </w:tc>
        <w:tc>
          <w:tcPr>
            <w:tcW w:w="8300" w:type="dxa"/>
            <w:gridSpan w:val="9"/>
            <w:tcBorders>
              <w:top w:val="single" w:sz="8" w:space="0" w:color="auto"/>
              <w:left w:val="single" w:sz="2" w:space="0" w:color="auto"/>
              <w:right w:val="single" w:sz="8" w:space="0" w:color="auto"/>
            </w:tcBorders>
          </w:tcPr>
          <w:p w14:paraId="48129898" w14:textId="77777777" w:rsidR="008440B6" w:rsidRPr="00E8153E" w:rsidRDefault="008440B6" w:rsidP="00F41A9C">
            <w:pPr>
              <w:rPr>
                <w:rFonts w:ascii="Times New Roman" w:hAnsi="Times New Roman" w:cs="Times New Roman"/>
                <w:sz w:val="14"/>
                <w:szCs w:val="14"/>
              </w:rPr>
            </w:pPr>
          </w:p>
          <w:p w14:paraId="0C74DEFB" w14:textId="77777777" w:rsidR="008440B6" w:rsidRPr="00E8153E" w:rsidRDefault="008440B6" w:rsidP="00F41A9C">
            <w:pPr>
              <w:rPr>
                <w:rFonts w:ascii="Times New Roman" w:hAnsi="Times New Roman" w:cs="Times New Roman"/>
                <w:sz w:val="14"/>
                <w:szCs w:val="14"/>
              </w:rPr>
            </w:pPr>
          </w:p>
          <w:p w14:paraId="7A9AFBE7" w14:textId="77777777" w:rsidR="008440B6" w:rsidRPr="00E8153E" w:rsidRDefault="008440B6" w:rsidP="00F41A9C">
            <w:pPr>
              <w:rPr>
                <w:rFonts w:ascii="Times New Roman" w:hAnsi="Times New Roman" w:cs="Times New Roman"/>
                <w:sz w:val="14"/>
                <w:szCs w:val="14"/>
              </w:rPr>
            </w:pPr>
          </w:p>
          <w:p w14:paraId="26BEBA04" w14:textId="77777777" w:rsidR="008440B6" w:rsidRPr="00E8153E" w:rsidRDefault="008440B6" w:rsidP="00F41A9C">
            <w:pPr>
              <w:rPr>
                <w:rFonts w:ascii="Times New Roman" w:hAnsi="Times New Roman" w:cs="Times New Roman"/>
                <w:sz w:val="14"/>
                <w:szCs w:val="14"/>
              </w:rPr>
            </w:pPr>
          </w:p>
          <w:p w14:paraId="7DF2F0E8" w14:textId="77777777" w:rsidR="008440B6" w:rsidRPr="00E8153E" w:rsidRDefault="008440B6" w:rsidP="008440B6">
            <w:pPr>
              <w:rPr>
                <w:rFonts w:ascii="Times New Roman" w:hAnsi="Times New Roman" w:cs="Times New Roman"/>
                <w:sz w:val="14"/>
                <w:szCs w:val="14"/>
              </w:rPr>
            </w:pPr>
          </w:p>
        </w:tc>
      </w:tr>
      <w:tr w:rsidR="008440B6" w:rsidRPr="00E8153E" w14:paraId="56104AFC" w14:textId="77777777" w:rsidTr="0077080F">
        <w:tc>
          <w:tcPr>
            <w:tcW w:w="1526" w:type="dxa"/>
            <w:tcBorders>
              <w:left w:val="single" w:sz="8" w:space="0" w:color="auto"/>
              <w:right w:val="single" w:sz="2" w:space="0" w:color="auto"/>
            </w:tcBorders>
          </w:tcPr>
          <w:p w14:paraId="63B091A6"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Ulica</w:t>
            </w:r>
          </w:p>
        </w:tc>
        <w:tc>
          <w:tcPr>
            <w:tcW w:w="3969" w:type="dxa"/>
            <w:tcBorders>
              <w:left w:val="single" w:sz="2" w:space="0" w:color="auto"/>
            </w:tcBorders>
          </w:tcPr>
          <w:p w14:paraId="07D076BC" w14:textId="77777777" w:rsidR="008440B6" w:rsidRPr="00E8153E" w:rsidRDefault="008440B6" w:rsidP="00F41A9C">
            <w:pPr>
              <w:spacing w:line="360" w:lineRule="auto"/>
              <w:jc w:val="both"/>
              <w:rPr>
                <w:rFonts w:ascii="Times New Roman" w:hAnsi="Times New Roman" w:cs="Times New Roman"/>
                <w:sz w:val="14"/>
                <w:szCs w:val="14"/>
              </w:rPr>
            </w:pPr>
          </w:p>
          <w:p w14:paraId="6367AD36" w14:textId="77777777"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right w:val="single" w:sz="2" w:space="0" w:color="auto"/>
            </w:tcBorders>
          </w:tcPr>
          <w:p w14:paraId="1B6CE32F" w14:textId="77777777" w:rsidR="008440B6" w:rsidRPr="00E8153E" w:rsidRDefault="0077080F" w:rsidP="00F41A9C">
            <w:pPr>
              <w:spacing w:line="360" w:lineRule="auto"/>
              <w:jc w:val="both"/>
              <w:rPr>
                <w:rFonts w:ascii="Times New Roman" w:hAnsi="Times New Roman" w:cs="Times New Roman"/>
                <w:sz w:val="14"/>
                <w:szCs w:val="14"/>
              </w:rPr>
            </w:pPr>
            <w:r>
              <w:rPr>
                <w:rFonts w:ascii="Times New Roman" w:hAnsi="Times New Roman" w:cs="Times New Roman"/>
                <w:sz w:val="14"/>
                <w:szCs w:val="14"/>
              </w:rPr>
              <w:t>Nr domu</w:t>
            </w:r>
          </w:p>
        </w:tc>
        <w:tc>
          <w:tcPr>
            <w:tcW w:w="1153" w:type="dxa"/>
            <w:gridSpan w:val="2"/>
            <w:tcBorders>
              <w:left w:val="single" w:sz="2" w:space="0" w:color="auto"/>
              <w:bottom w:val="single" w:sz="2" w:space="0" w:color="auto"/>
              <w:right w:val="single" w:sz="2" w:space="0" w:color="auto"/>
            </w:tcBorders>
          </w:tcPr>
          <w:p w14:paraId="3B545180" w14:textId="77777777" w:rsidR="008440B6" w:rsidRPr="00E8153E" w:rsidRDefault="008440B6" w:rsidP="00F41A9C">
            <w:pPr>
              <w:spacing w:line="360" w:lineRule="auto"/>
              <w:jc w:val="both"/>
              <w:rPr>
                <w:rFonts w:ascii="Times New Roman" w:hAnsi="Times New Roman" w:cs="Times New Roman"/>
                <w:sz w:val="14"/>
                <w:szCs w:val="14"/>
              </w:rPr>
            </w:pPr>
          </w:p>
        </w:tc>
        <w:tc>
          <w:tcPr>
            <w:tcW w:w="807" w:type="dxa"/>
            <w:gridSpan w:val="2"/>
            <w:tcBorders>
              <w:left w:val="single" w:sz="2" w:space="0" w:color="auto"/>
              <w:bottom w:val="single" w:sz="2" w:space="0" w:color="auto"/>
              <w:right w:val="single" w:sz="2" w:space="0" w:color="auto"/>
            </w:tcBorders>
          </w:tcPr>
          <w:p w14:paraId="2CC763A8"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lokalu</w:t>
            </w:r>
          </w:p>
        </w:tc>
        <w:tc>
          <w:tcPr>
            <w:tcW w:w="1308" w:type="dxa"/>
            <w:gridSpan w:val="2"/>
            <w:tcBorders>
              <w:left w:val="single" w:sz="2" w:space="0" w:color="auto"/>
              <w:right w:val="single" w:sz="8" w:space="0" w:color="auto"/>
            </w:tcBorders>
          </w:tcPr>
          <w:p w14:paraId="7846FACC" w14:textId="77777777" w:rsidR="008440B6" w:rsidRPr="00E8153E" w:rsidRDefault="008440B6" w:rsidP="00F41A9C">
            <w:pPr>
              <w:spacing w:line="360" w:lineRule="auto"/>
              <w:jc w:val="both"/>
              <w:rPr>
                <w:rFonts w:ascii="Times New Roman" w:hAnsi="Times New Roman" w:cs="Times New Roman"/>
                <w:sz w:val="14"/>
                <w:szCs w:val="14"/>
              </w:rPr>
            </w:pPr>
          </w:p>
        </w:tc>
      </w:tr>
      <w:tr w:rsidR="008440B6" w:rsidRPr="00E8153E" w14:paraId="097E62D6" w14:textId="77777777" w:rsidTr="0077080F">
        <w:tc>
          <w:tcPr>
            <w:tcW w:w="1526" w:type="dxa"/>
            <w:tcBorders>
              <w:left w:val="single" w:sz="8" w:space="0" w:color="auto"/>
              <w:right w:val="single" w:sz="2" w:space="0" w:color="auto"/>
            </w:tcBorders>
          </w:tcPr>
          <w:p w14:paraId="4A198E85"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Miejscowość</w:t>
            </w:r>
          </w:p>
        </w:tc>
        <w:tc>
          <w:tcPr>
            <w:tcW w:w="3969" w:type="dxa"/>
            <w:tcBorders>
              <w:left w:val="single" w:sz="2" w:space="0" w:color="auto"/>
            </w:tcBorders>
          </w:tcPr>
          <w:p w14:paraId="517D7083" w14:textId="77777777" w:rsidR="008440B6" w:rsidRPr="00E8153E" w:rsidRDefault="008440B6" w:rsidP="00F41A9C">
            <w:pPr>
              <w:spacing w:line="360" w:lineRule="auto"/>
              <w:jc w:val="both"/>
              <w:rPr>
                <w:rFonts w:ascii="Times New Roman" w:hAnsi="Times New Roman" w:cs="Times New Roman"/>
                <w:sz w:val="14"/>
                <w:szCs w:val="14"/>
              </w:rPr>
            </w:pPr>
          </w:p>
          <w:p w14:paraId="54523684" w14:textId="77777777"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right w:val="single" w:sz="2" w:space="0" w:color="auto"/>
            </w:tcBorders>
          </w:tcPr>
          <w:p w14:paraId="7102597D" w14:textId="77777777" w:rsidR="008440B6" w:rsidRPr="00E8153E" w:rsidRDefault="0077080F"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Kod pocztowy</w:t>
            </w:r>
          </w:p>
        </w:tc>
        <w:tc>
          <w:tcPr>
            <w:tcW w:w="3268" w:type="dxa"/>
            <w:gridSpan w:val="6"/>
            <w:tcBorders>
              <w:left w:val="single" w:sz="2" w:space="0" w:color="auto"/>
              <w:right w:val="single" w:sz="8" w:space="0" w:color="auto"/>
            </w:tcBorders>
          </w:tcPr>
          <w:p w14:paraId="02301410" w14:textId="77777777" w:rsidR="008440B6" w:rsidRPr="00E8153E" w:rsidRDefault="008440B6" w:rsidP="00F41A9C">
            <w:pPr>
              <w:spacing w:line="360" w:lineRule="auto"/>
              <w:jc w:val="both"/>
              <w:rPr>
                <w:rFonts w:ascii="Times New Roman" w:hAnsi="Times New Roman" w:cs="Times New Roman"/>
                <w:sz w:val="14"/>
                <w:szCs w:val="14"/>
              </w:rPr>
            </w:pPr>
          </w:p>
        </w:tc>
      </w:tr>
      <w:tr w:rsidR="008440B6" w:rsidRPr="00E8153E" w14:paraId="6AF29955" w14:textId="77777777" w:rsidTr="0077080F">
        <w:tc>
          <w:tcPr>
            <w:tcW w:w="1526" w:type="dxa"/>
            <w:tcBorders>
              <w:left w:val="single" w:sz="8" w:space="0" w:color="auto"/>
              <w:bottom w:val="single" w:sz="8" w:space="0" w:color="auto"/>
              <w:right w:val="single" w:sz="2" w:space="0" w:color="auto"/>
            </w:tcBorders>
          </w:tcPr>
          <w:p w14:paraId="50A267FC"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e-mail</w:t>
            </w:r>
            <w:r w:rsidRPr="00E8153E">
              <w:rPr>
                <w:rStyle w:val="Odwoanieprzypisudolnego"/>
                <w:rFonts w:ascii="Times New Roman" w:hAnsi="Times New Roman" w:cs="Times New Roman"/>
                <w:sz w:val="14"/>
                <w:szCs w:val="14"/>
              </w:rPr>
              <w:footnoteReference w:id="3"/>
            </w:r>
          </w:p>
        </w:tc>
        <w:tc>
          <w:tcPr>
            <w:tcW w:w="3969" w:type="dxa"/>
            <w:tcBorders>
              <w:left w:val="single" w:sz="2" w:space="0" w:color="auto"/>
              <w:bottom w:val="single" w:sz="8" w:space="0" w:color="auto"/>
            </w:tcBorders>
          </w:tcPr>
          <w:p w14:paraId="017C20E2" w14:textId="77777777" w:rsidR="008440B6" w:rsidRPr="00E8153E" w:rsidRDefault="008440B6" w:rsidP="00F41A9C">
            <w:pPr>
              <w:spacing w:line="360" w:lineRule="auto"/>
              <w:jc w:val="both"/>
              <w:rPr>
                <w:rFonts w:ascii="Times New Roman" w:hAnsi="Times New Roman" w:cs="Times New Roman"/>
                <w:sz w:val="14"/>
                <w:szCs w:val="14"/>
              </w:rPr>
            </w:pPr>
          </w:p>
          <w:p w14:paraId="12062957" w14:textId="77777777"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bottom w:val="single" w:sz="8" w:space="0" w:color="auto"/>
              <w:right w:val="single" w:sz="2" w:space="0" w:color="auto"/>
            </w:tcBorders>
          </w:tcPr>
          <w:p w14:paraId="116C9AAB" w14:textId="77777777"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Telefon</w:t>
            </w:r>
            <w:r w:rsidRPr="00E8153E">
              <w:rPr>
                <w:rStyle w:val="Odwoanieprzypisudolnego"/>
                <w:rFonts w:ascii="Times New Roman" w:hAnsi="Times New Roman" w:cs="Times New Roman"/>
                <w:sz w:val="14"/>
                <w:szCs w:val="14"/>
              </w:rPr>
              <w:footnoteReference w:id="4"/>
            </w:r>
          </w:p>
        </w:tc>
        <w:tc>
          <w:tcPr>
            <w:tcW w:w="3268" w:type="dxa"/>
            <w:gridSpan w:val="6"/>
            <w:tcBorders>
              <w:left w:val="single" w:sz="2" w:space="0" w:color="auto"/>
              <w:bottom w:val="single" w:sz="8" w:space="0" w:color="auto"/>
              <w:right w:val="single" w:sz="8" w:space="0" w:color="auto"/>
            </w:tcBorders>
          </w:tcPr>
          <w:p w14:paraId="0E76499C" w14:textId="77777777" w:rsidR="008440B6" w:rsidRPr="00E8153E" w:rsidRDefault="008440B6" w:rsidP="00F41A9C">
            <w:pPr>
              <w:spacing w:line="360" w:lineRule="auto"/>
              <w:jc w:val="both"/>
              <w:rPr>
                <w:rFonts w:ascii="Times New Roman" w:hAnsi="Times New Roman" w:cs="Times New Roman"/>
                <w:sz w:val="14"/>
                <w:szCs w:val="14"/>
              </w:rPr>
            </w:pPr>
          </w:p>
        </w:tc>
      </w:tr>
    </w:tbl>
    <w:p w14:paraId="545015B6" w14:textId="77777777" w:rsidR="00387FD7" w:rsidRDefault="00387FD7" w:rsidP="00344E5E">
      <w:pPr>
        <w:pStyle w:val="Bezodstpw"/>
        <w:spacing w:line="276" w:lineRule="auto"/>
        <w:jc w:val="both"/>
        <w:rPr>
          <w:rFonts w:ascii="Times New Roman" w:hAnsi="Times New Roman" w:cs="Times New Roman"/>
        </w:rPr>
      </w:pPr>
    </w:p>
    <w:p w14:paraId="0A76FE0E" w14:textId="77777777" w:rsidR="00B4082D" w:rsidRDefault="00B4082D" w:rsidP="00B4082D">
      <w:pPr>
        <w:pStyle w:val="Bezodstpw"/>
        <w:spacing w:line="360" w:lineRule="auto"/>
        <w:jc w:val="both"/>
        <w:rPr>
          <w:rFonts w:ascii="Times New Roman" w:hAnsi="Times New Roman" w:cs="Times New Roman"/>
        </w:rPr>
      </w:pPr>
    </w:p>
    <w:p w14:paraId="01A8E26B" w14:textId="12DEDAA7" w:rsidR="00387FD7" w:rsidRDefault="00387FD7" w:rsidP="00B4082D">
      <w:pPr>
        <w:pStyle w:val="Bezodstpw"/>
        <w:spacing w:line="360" w:lineRule="auto"/>
        <w:jc w:val="both"/>
        <w:rPr>
          <w:rFonts w:ascii="Times New Roman" w:hAnsi="Times New Roman" w:cs="Times New Roman"/>
        </w:rPr>
      </w:pPr>
      <w:r w:rsidRPr="00387FD7">
        <w:rPr>
          <w:rFonts w:ascii="Times New Roman" w:hAnsi="Times New Roman" w:cs="Times New Roman"/>
        </w:rPr>
        <w:t>Na podstawie art. 73</w:t>
      </w:r>
      <w:r w:rsidR="00A83570">
        <w:rPr>
          <w:rFonts w:ascii="Times New Roman" w:hAnsi="Times New Roman" w:cs="Times New Roman"/>
        </w:rPr>
        <w:t xml:space="preserve"> </w:t>
      </w:r>
      <w:r w:rsidRPr="00387FD7">
        <w:rPr>
          <w:rFonts w:ascii="Times New Roman" w:hAnsi="Times New Roman" w:cs="Times New Roman"/>
        </w:rPr>
        <w:t xml:space="preserve">w związku z art. 71 ust. 2 ustawy z dnia 3 października 2008r. ustawy z dnia </w:t>
      </w:r>
      <w:r w:rsidR="00A83570">
        <w:rPr>
          <w:rFonts w:ascii="Times New Roman" w:hAnsi="Times New Roman" w:cs="Times New Roman"/>
        </w:rPr>
        <w:t xml:space="preserve">                                    </w:t>
      </w:r>
      <w:r w:rsidRPr="00387FD7">
        <w:rPr>
          <w:rFonts w:ascii="Times New Roman" w:hAnsi="Times New Roman" w:cs="Times New Roman"/>
        </w:rPr>
        <w:t>3 października 2008 r. o udostępnianiu informacji o środowisku i jego ochronie, udziale społeczeństwa w ochronie środowiska oraz o ocenach oddziaływania na środowisko (t.j. Dz.U. z 201</w:t>
      </w:r>
      <w:r w:rsidR="00A83570">
        <w:rPr>
          <w:rFonts w:ascii="Times New Roman" w:hAnsi="Times New Roman" w:cs="Times New Roman"/>
        </w:rPr>
        <w:t>8</w:t>
      </w:r>
      <w:r w:rsidRPr="00387FD7">
        <w:rPr>
          <w:rFonts w:ascii="Times New Roman" w:hAnsi="Times New Roman" w:cs="Times New Roman"/>
        </w:rPr>
        <w:t xml:space="preserve"> r., poz. </w:t>
      </w:r>
      <w:r w:rsidR="00A83570">
        <w:rPr>
          <w:rFonts w:ascii="Times New Roman" w:hAnsi="Times New Roman" w:cs="Times New Roman"/>
        </w:rPr>
        <w:t>2081 ze zm.</w:t>
      </w:r>
      <w:r w:rsidRPr="00387FD7">
        <w:rPr>
          <w:rFonts w:ascii="Times New Roman" w:hAnsi="Times New Roman" w:cs="Times New Roman"/>
        </w:rPr>
        <w:t>), wnoszę o wydanie decyzji o środowiskowych uwarunkowaniach dla przedsięwzięcia polegającego na: ............................................................................................................................................................</w:t>
      </w:r>
      <w:r>
        <w:rPr>
          <w:rFonts w:ascii="Times New Roman" w:hAnsi="Times New Roman" w:cs="Times New Roman"/>
        </w:rPr>
        <w:t>...........</w:t>
      </w:r>
      <w:r w:rsidRPr="00387FD7">
        <w:rPr>
          <w:rFonts w:ascii="Times New Roman" w:hAnsi="Times New Roman" w:cs="Times New Roman"/>
        </w:rPr>
        <w:t>........ .................................................................................................................................................................</w:t>
      </w:r>
      <w:r>
        <w:rPr>
          <w:rFonts w:ascii="Times New Roman" w:hAnsi="Times New Roman" w:cs="Times New Roman"/>
        </w:rPr>
        <w:t>...........</w:t>
      </w:r>
      <w:r w:rsidRPr="00387FD7">
        <w:rPr>
          <w:rFonts w:ascii="Times New Roman" w:hAnsi="Times New Roman" w:cs="Times New Roman"/>
        </w:rPr>
        <w:t>... ................................................................................................................................................................</w:t>
      </w:r>
      <w:r>
        <w:rPr>
          <w:rFonts w:ascii="Times New Roman" w:hAnsi="Times New Roman" w:cs="Times New Roman"/>
        </w:rPr>
        <w:t>...........</w:t>
      </w:r>
      <w:r w:rsidRPr="00387FD7">
        <w:rPr>
          <w:rFonts w:ascii="Times New Roman" w:hAnsi="Times New Roman" w:cs="Times New Roman"/>
        </w:rPr>
        <w:t>.... na nieruchomości położonej w ....................................................................... nr ewid. gruntów (obręb ew.) .............................................................</w:t>
      </w:r>
      <w:r>
        <w:rPr>
          <w:rFonts w:ascii="Times New Roman" w:hAnsi="Times New Roman" w:cs="Times New Roman"/>
        </w:rPr>
        <w:t>...............</w:t>
      </w:r>
      <w:r w:rsidRPr="00387FD7">
        <w:rPr>
          <w:rFonts w:ascii="Times New Roman" w:hAnsi="Times New Roman" w:cs="Times New Roman"/>
        </w:rPr>
        <w:t>................ w granicach oznaczonych graficznie na załączniku kopii mapy ewidencyjnej w skali .................., które zgodnie z §…</w:t>
      </w:r>
      <w:r>
        <w:rPr>
          <w:rFonts w:ascii="Times New Roman" w:hAnsi="Times New Roman" w:cs="Times New Roman"/>
        </w:rPr>
        <w:t>…..</w:t>
      </w:r>
      <w:r w:rsidRPr="00387FD7">
        <w:rPr>
          <w:rFonts w:ascii="Times New Roman" w:hAnsi="Times New Roman" w:cs="Times New Roman"/>
        </w:rPr>
        <w:t>.....ust.1 pkt…</w:t>
      </w:r>
      <w:r>
        <w:rPr>
          <w:rFonts w:ascii="Times New Roman" w:hAnsi="Times New Roman" w:cs="Times New Roman"/>
        </w:rPr>
        <w:t>……</w:t>
      </w:r>
      <w:r w:rsidRPr="00387FD7">
        <w:rPr>
          <w:rFonts w:ascii="Times New Roman" w:hAnsi="Times New Roman" w:cs="Times New Roman"/>
        </w:rPr>
        <w:t xml:space="preserve">... rozporządzenia Rady Ministrów z dnia 9 listopada 2010 r. w sprawie przedsięwzięć mogących znacząco oddziaływać na środowisko (Dz. U. z 2016 r., poz. 71), kwalifikuje się jako przedsięwzięcie mogące znacząco oddziaływać na środowisko, dla którego sporządzenie raportu jest wymagane/może być wymagane. </w:t>
      </w:r>
    </w:p>
    <w:p w14:paraId="0B15A4D0" w14:textId="77777777" w:rsidR="00A83570" w:rsidRDefault="00A83570" w:rsidP="00B4082D">
      <w:pPr>
        <w:pStyle w:val="Bezodstpw"/>
        <w:spacing w:line="360" w:lineRule="auto"/>
        <w:jc w:val="both"/>
        <w:rPr>
          <w:rFonts w:ascii="Times New Roman" w:hAnsi="Times New Roman" w:cs="Times New Roman"/>
        </w:rPr>
      </w:pPr>
    </w:p>
    <w:p w14:paraId="6035AC32" w14:textId="77777777" w:rsidR="00B4082D" w:rsidRDefault="00387FD7" w:rsidP="00B4082D">
      <w:pPr>
        <w:pStyle w:val="Bezodstpw"/>
        <w:spacing w:line="360" w:lineRule="auto"/>
        <w:jc w:val="both"/>
        <w:rPr>
          <w:rFonts w:ascii="Times New Roman" w:hAnsi="Times New Roman" w:cs="Times New Roman"/>
        </w:rPr>
      </w:pPr>
      <w:r w:rsidRPr="00387FD7">
        <w:rPr>
          <w:rFonts w:ascii="Times New Roman" w:hAnsi="Times New Roman" w:cs="Times New Roman"/>
        </w:rPr>
        <w:t xml:space="preserve">Decyzja o środowiskowych uwarunkowaniach będzie niezbędna do wydania decyzji </w:t>
      </w:r>
      <w:r w:rsidR="00A83570" w:rsidRPr="00B4082D">
        <w:rPr>
          <w:rFonts w:ascii="Times New Roman" w:hAnsi="Times New Roman" w:cs="Times New Roman"/>
          <w:sz w:val="12"/>
          <w:szCs w:val="12"/>
        </w:rPr>
        <w:t>……………………………………………………………………………………………………………</w:t>
      </w:r>
      <w:r w:rsidR="00B4082D">
        <w:rPr>
          <w:rFonts w:ascii="Times New Roman" w:hAnsi="Times New Roman" w:cs="Times New Roman"/>
          <w:sz w:val="12"/>
          <w:szCs w:val="12"/>
        </w:rPr>
        <w:t>………………………………………………………………………………………………..</w:t>
      </w:r>
      <w:r w:rsidR="00A83570" w:rsidRPr="00B4082D">
        <w:rPr>
          <w:rFonts w:ascii="Times New Roman" w:hAnsi="Times New Roman" w:cs="Times New Roman"/>
          <w:sz w:val="12"/>
          <w:szCs w:val="12"/>
        </w:rPr>
        <w:t>……..</w:t>
      </w:r>
      <w:r w:rsidRPr="00B4082D">
        <w:rPr>
          <w:rFonts w:ascii="Times New Roman" w:hAnsi="Times New Roman" w:cs="Times New Roman"/>
          <w:sz w:val="12"/>
          <w:szCs w:val="12"/>
        </w:rPr>
        <w:t>.</w:t>
      </w:r>
      <w:r w:rsidR="00B4082D">
        <w:rPr>
          <w:rFonts w:ascii="Times New Roman" w:hAnsi="Times New Roman" w:cs="Times New Roman"/>
          <w:sz w:val="12"/>
          <w:szCs w:val="12"/>
        </w:rPr>
        <w:t xml:space="preserve"> </w:t>
      </w:r>
      <w:r w:rsidR="00A83570" w:rsidRPr="00B4082D">
        <w:rPr>
          <w:rFonts w:ascii="Times New Roman" w:hAnsi="Times New Roman" w:cs="Times New Roman"/>
          <w:sz w:val="12"/>
          <w:szCs w:val="12"/>
        </w:rPr>
        <w:t xml:space="preserve"> </w:t>
      </w:r>
    </w:p>
    <w:p w14:paraId="78193412" w14:textId="77777777" w:rsidR="00B4082D" w:rsidRDefault="00B4082D" w:rsidP="00B4082D">
      <w:pPr>
        <w:pStyle w:val="Bezodstpw"/>
        <w:spacing w:line="360" w:lineRule="auto"/>
        <w:jc w:val="both"/>
        <w:rPr>
          <w:rFonts w:ascii="Times New Roman" w:hAnsi="Times New Roman" w:cs="Times New Roman"/>
        </w:rPr>
      </w:pPr>
    </w:p>
    <w:p w14:paraId="7648F66C" w14:textId="68227F59" w:rsidR="00B4082D" w:rsidRDefault="00B4082D" w:rsidP="00B4082D">
      <w:pPr>
        <w:pStyle w:val="Bezodstpw"/>
        <w:spacing w:line="360" w:lineRule="auto"/>
        <w:jc w:val="both"/>
        <w:rPr>
          <w:rFonts w:ascii="Times New Roman" w:hAnsi="Times New Roman" w:cs="Times New Roman"/>
        </w:rPr>
      </w:pPr>
      <w:r w:rsidRPr="00B4082D">
        <w:rPr>
          <w:rFonts w:ascii="Times New Roman" w:hAnsi="Times New Roman" w:cs="Times New Roman"/>
          <w:sz w:val="12"/>
          <w:szCs w:val="12"/>
        </w:rPr>
        <w:t>……………………………………………………………………………………………………………</w:t>
      </w:r>
      <w:r>
        <w:rPr>
          <w:rFonts w:ascii="Times New Roman" w:hAnsi="Times New Roman" w:cs="Times New Roman"/>
          <w:sz w:val="12"/>
          <w:szCs w:val="12"/>
        </w:rPr>
        <w:t>………………………………………………………………………………………………..</w:t>
      </w:r>
      <w:r w:rsidRPr="00B4082D">
        <w:rPr>
          <w:rFonts w:ascii="Times New Roman" w:hAnsi="Times New Roman" w:cs="Times New Roman"/>
          <w:sz w:val="12"/>
          <w:szCs w:val="12"/>
        </w:rPr>
        <w:t>……...</w:t>
      </w:r>
      <w:r>
        <w:rPr>
          <w:rFonts w:ascii="Times New Roman" w:hAnsi="Times New Roman" w:cs="Times New Roman"/>
          <w:sz w:val="12"/>
          <w:szCs w:val="12"/>
        </w:rPr>
        <w:t xml:space="preserve"> </w:t>
      </w:r>
      <w:r w:rsidRPr="00B4082D">
        <w:rPr>
          <w:rFonts w:ascii="Times New Roman" w:hAnsi="Times New Roman" w:cs="Times New Roman"/>
          <w:sz w:val="12"/>
          <w:szCs w:val="12"/>
        </w:rPr>
        <w:t xml:space="preserve"> </w:t>
      </w:r>
    </w:p>
    <w:p w14:paraId="563E663C" w14:textId="77777777" w:rsidR="00B4082D" w:rsidRPr="00B4082D" w:rsidRDefault="00B4082D" w:rsidP="00B4082D">
      <w:pPr>
        <w:pStyle w:val="Bezodstpw"/>
        <w:spacing w:line="360" w:lineRule="auto"/>
        <w:jc w:val="both"/>
        <w:rPr>
          <w:rFonts w:ascii="Times New Roman" w:hAnsi="Times New Roman" w:cs="Times New Roman"/>
          <w:sz w:val="12"/>
          <w:szCs w:val="12"/>
        </w:rPr>
      </w:pPr>
    </w:p>
    <w:p w14:paraId="53D82485" w14:textId="0E7C6BC0" w:rsidR="00344E5E" w:rsidRDefault="00387FD7" w:rsidP="00B4082D">
      <w:pPr>
        <w:pStyle w:val="Bezodstpw"/>
        <w:spacing w:line="360" w:lineRule="auto"/>
        <w:jc w:val="both"/>
        <w:rPr>
          <w:rFonts w:ascii="Times New Roman" w:hAnsi="Times New Roman" w:cs="Times New Roman"/>
        </w:rPr>
      </w:pPr>
      <w:r w:rsidRPr="00387FD7">
        <w:rPr>
          <w:rFonts w:ascii="Times New Roman" w:hAnsi="Times New Roman" w:cs="Times New Roman"/>
        </w:rPr>
        <w:t>(wskazać rodzaj decyzji spośród wymienionych w art.72 ust.1 lub zgłoszenia, o którym mowa w art.72 ust.1 a ww. ustawy).</w:t>
      </w:r>
    </w:p>
    <w:p w14:paraId="565FD9A1" w14:textId="77777777" w:rsidR="00B4082D" w:rsidRPr="002E7FD6" w:rsidRDefault="00B4082D" w:rsidP="00B4082D">
      <w:pPr>
        <w:pStyle w:val="Bezodstpw"/>
        <w:spacing w:line="360" w:lineRule="auto"/>
        <w:jc w:val="both"/>
        <w:rPr>
          <w:rFonts w:ascii="Times New Roman" w:hAnsi="Times New Roman" w:cs="Times New Roman"/>
        </w:rPr>
      </w:pPr>
    </w:p>
    <w:p w14:paraId="76F98967" w14:textId="77777777" w:rsidR="00794EFE" w:rsidRPr="00C35CF3" w:rsidRDefault="00E5029C" w:rsidP="00E06525">
      <w:pPr>
        <w:jc w:val="center"/>
        <w:rPr>
          <w:rFonts w:ascii="Times New Roman" w:hAnsi="Times New Roman" w:cs="Times New Roman"/>
          <w:sz w:val="14"/>
          <w:szCs w:val="14"/>
        </w:rPr>
      </w:pPr>
      <w:r w:rsidRPr="00794EFE">
        <w:rPr>
          <w:rFonts w:ascii="Times New Roman" w:hAnsi="Times New Roman" w:cs="Times New Roman"/>
          <w:b/>
          <w:sz w:val="20"/>
          <w:szCs w:val="20"/>
        </w:rPr>
        <w:t xml:space="preserve">WYKAZ ZAŁĄCZNIKÓW DO WNIOSKU                                                                                                                                                                   </w:t>
      </w:r>
      <w:r w:rsidRPr="00794EFE">
        <w:rPr>
          <w:rFonts w:ascii="Times New Roman" w:hAnsi="Times New Roman" w:cs="Times New Roman"/>
          <w:sz w:val="14"/>
          <w:szCs w:val="14"/>
        </w:rPr>
        <w:t xml:space="preserve">(należy zaznaczyć </w:t>
      </w:r>
      <w:r w:rsidR="00794EFE">
        <w:rPr>
          <w:rFonts w:ascii="Times New Roman" w:hAnsi="Times New Roman" w:cs="Times New Roman"/>
          <w:sz w:val="14"/>
          <w:szCs w:val="14"/>
        </w:rPr>
        <w:t>znakiem „x” załączniki składane wraz z</w:t>
      </w:r>
      <w:r w:rsidRPr="00794EFE">
        <w:rPr>
          <w:rFonts w:ascii="Times New Roman" w:hAnsi="Times New Roman" w:cs="Times New Roman"/>
          <w:sz w:val="14"/>
          <w:szCs w:val="14"/>
        </w:rPr>
        <w:t xml:space="preserve"> wnioskiem)</w:t>
      </w:r>
    </w:p>
    <w:tbl>
      <w:tblPr>
        <w:tblStyle w:val="Tabela-Siatka"/>
        <w:tblW w:w="0" w:type="auto"/>
        <w:tblLook w:val="04A0" w:firstRow="1" w:lastRow="0" w:firstColumn="1" w:lastColumn="0" w:noHBand="0" w:noVBand="1"/>
      </w:tblPr>
      <w:tblGrid>
        <w:gridCol w:w="396"/>
        <w:gridCol w:w="8921"/>
        <w:gridCol w:w="311"/>
      </w:tblGrid>
      <w:tr w:rsidR="002E7FD6" w:rsidRPr="00E8153E" w14:paraId="366674D1" w14:textId="77777777" w:rsidTr="002E7FD6">
        <w:tc>
          <w:tcPr>
            <w:tcW w:w="396" w:type="dxa"/>
            <w:shd w:val="clear" w:color="auto" w:fill="F2F2F2" w:themeFill="background1" w:themeFillShade="F2"/>
          </w:tcPr>
          <w:p w14:paraId="5E192B5D" w14:textId="77777777" w:rsidR="002E7FD6" w:rsidRDefault="002E7FD6" w:rsidP="002E7FD6">
            <w:pPr>
              <w:spacing w:line="276" w:lineRule="auto"/>
              <w:jc w:val="both"/>
              <w:rPr>
                <w:rFonts w:ascii="Times New Roman" w:hAnsi="Times New Roman" w:cs="Times New Roman"/>
                <w:sz w:val="18"/>
                <w:szCs w:val="18"/>
              </w:rPr>
            </w:pPr>
          </w:p>
          <w:p w14:paraId="06A18972" w14:textId="77777777" w:rsidR="002E7FD6" w:rsidRPr="00794EFE" w:rsidRDefault="002E7FD6" w:rsidP="002E7FD6">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w:t>
            </w:r>
          </w:p>
        </w:tc>
        <w:tc>
          <w:tcPr>
            <w:tcW w:w="8921" w:type="dxa"/>
            <w:shd w:val="clear" w:color="auto" w:fill="F2F2F2" w:themeFill="background1" w:themeFillShade="F2"/>
          </w:tcPr>
          <w:p w14:paraId="10A6FE9D" w14:textId="54CE9014" w:rsidR="002E7FD6" w:rsidRPr="00794EFE" w:rsidRDefault="002E7FD6" w:rsidP="002E7FD6">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Pełnomocnictwo do reprezentowania wnioskodawcy przed organem administracji publicznej w sprawie uzyskania zezwolenia na usunięcie drzewa w przypadku ustanowienia pełnomocnika przez wnioskodawcę.</w:t>
            </w:r>
            <w:r w:rsidRPr="00794EFE">
              <w:rPr>
                <w:rFonts w:ascii="Times New Roman" w:hAnsi="Times New Roman" w:cs="Times New Roman"/>
                <w:sz w:val="18"/>
                <w:szCs w:val="18"/>
              </w:rPr>
              <w:tab/>
            </w:r>
          </w:p>
        </w:tc>
        <w:tc>
          <w:tcPr>
            <w:tcW w:w="311" w:type="dxa"/>
          </w:tcPr>
          <w:p w14:paraId="71827F9C" w14:textId="77777777" w:rsidR="002E7FD6" w:rsidRPr="00E8153E" w:rsidRDefault="002E7FD6" w:rsidP="002E7FD6">
            <w:pPr>
              <w:spacing w:line="360" w:lineRule="auto"/>
              <w:rPr>
                <w:rFonts w:ascii="Times New Roman" w:hAnsi="Times New Roman" w:cs="Times New Roman"/>
                <w:sz w:val="16"/>
                <w:szCs w:val="16"/>
              </w:rPr>
            </w:pPr>
          </w:p>
        </w:tc>
      </w:tr>
      <w:tr w:rsidR="002E7FD6" w:rsidRPr="00E8153E" w14:paraId="3A53B1EC" w14:textId="77777777" w:rsidTr="002E7FD6">
        <w:tc>
          <w:tcPr>
            <w:tcW w:w="396" w:type="dxa"/>
            <w:shd w:val="clear" w:color="auto" w:fill="F2F2F2" w:themeFill="background1" w:themeFillShade="F2"/>
          </w:tcPr>
          <w:p w14:paraId="139C3432" w14:textId="77777777" w:rsidR="002E7FD6" w:rsidRDefault="002E7FD6" w:rsidP="002E7FD6">
            <w:pPr>
              <w:spacing w:line="276" w:lineRule="auto"/>
              <w:jc w:val="both"/>
              <w:rPr>
                <w:rFonts w:ascii="Times New Roman" w:hAnsi="Times New Roman" w:cs="Times New Roman"/>
                <w:sz w:val="18"/>
                <w:szCs w:val="18"/>
              </w:rPr>
            </w:pPr>
          </w:p>
          <w:p w14:paraId="6A8B1377" w14:textId="77777777" w:rsidR="002E7FD6" w:rsidRPr="00794EFE" w:rsidRDefault="002E7FD6" w:rsidP="002E7FD6">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2</w:t>
            </w:r>
          </w:p>
        </w:tc>
        <w:tc>
          <w:tcPr>
            <w:tcW w:w="8921" w:type="dxa"/>
            <w:shd w:val="clear" w:color="auto" w:fill="F2F2F2" w:themeFill="background1" w:themeFillShade="F2"/>
          </w:tcPr>
          <w:p w14:paraId="7476A9FF" w14:textId="4FBE8B88" w:rsidR="002E7FD6" w:rsidRPr="00794EFE" w:rsidRDefault="002E7FD6" w:rsidP="002E7FD6">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Potwierdzenie wniesienia opłaty skarbowej w wysokości 17 zł z tytułu udzielonego pełnomocnictwa  –  w przypadku ustanowienia pełnomocnika przez wnioskodawcę.</w:t>
            </w:r>
          </w:p>
        </w:tc>
        <w:tc>
          <w:tcPr>
            <w:tcW w:w="311" w:type="dxa"/>
          </w:tcPr>
          <w:p w14:paraId="07649FD0" w14:textId="77777777" w:rsidR="002E7FD6" w:rsidRPr="00E8153E" w:rsidRDefault="002E7FD6" w:rsidP="002E7FD6">
            <w:pPr>
              <w:spacing w:line="360" w:lineRule="auto"/>
              <w:rPr>
                <w:rFonts w:ascii="Times New Roman" w:hAnsi="Times New Roman" w:cs="Times New Roman"/>
                <w:sz w:val="16"/>
                <w:szCs w:val="16"/>
              </w:rPr>
            </w:pPr>
          </w:p>
        </w:tc>
      </w:tr>
      <w:tr w:rsidR="002E7FD6" w:rsidRPr="00E8153E" w14:paraId="060FF5CE" w14:textId="77777777" w:rsidTr="002E7FD6">
        <w:tc>
          <w:tcPr>
            <w:tcW w:w="396" w:type="dxa"/>
            <w:shd w:val="clear" w:color="auto" w:fill="F2F2F2" w:themeFill="background1" w:themeFillShade="F2"/>
          </w:tcPr>
          <w:p w14:paraId="00EAF6C2" w14:textId="4FEA6CBC" w:rsidR="002E7FD6" w:rsidRDefault="002E7FD6" w:rsidP="002E7FD6">
            <w:pPr>
              <w:jc w:val="both"/>
              <w:rPr>
                <w:rFonts w:ascii="Times New Roman" w:hAnsi="Times New Roman" w:cs="Times New Roman"/>
                <w:sz w:val="18"/>
                <w:szCs w:val="18"/>
              </w:rPr>
            </w:pPr>
            <w:r>
              <w:rPr>
                <w:rFonts w:ascii="Times New Roman" w:hAnsi="Times New Roman" w:cs="Times New Roman"/>
                <w:sz w:val="18"/>
                <w:szCs w:val="18"/>
              </w:rPr>
              <w:t>3</w:t>
            </w:r>
          </w:p>
        </w:tc>
        <w:tc>
          <w:tcPr>
            <w:tcW w:w="8921" w:type="dxa"/>
            <w:shd w:val="clear" w:color="auto" w:fill="F2F2F2" w:themeFill="background1" w:themeFillShade="F2"/>
          </w:tcPr>
          <w:p w14:paraId="510915A4" w14:textId="05B3705E" w:rsidR="002E7FD6" w:rsidRPr="00794EFE" w:rsidRDefault="002E7FD6" w:rsidP="002E7FD6">
            <w:pPr>
              <w:jc w:val="both"/>
              <w:rPr>
                <w:rFonts w:ascii="Times New Roman" w:hAnsi="Times New Roman" w:cs="Times New Roman"/>
                <w:sz w:val="18"/>
                <w:szCs w:val="18"/>
              </w:rPr>
            </w:pPr>
            <w:r w:rsidRPr="00794EFE">
              <w:rPr>
                <w:rFonts w:ascii="Times New Roman" w:hAnsi="Times New Roman" w:cs="Times New Roman"/>
                <w:sz w:val="18"/>
                <w:szCs w:val="18"/>
              </w:rPr>
              <w:t xml:space="preserve">Potwierdzenie wniesienia opłaty skarbowej w wysokości </w:t>
            </w:r>
            <w:r>
              <w:rPr>
                <w:rFonts w:ascii="Times New Roman" w:hAnsi="Times New Roman" w:cs="Times New Roman"/>
                <w:sz w:val="18"/>
                <w:szCs w:val="18"/>
              </w:rPr>
              <w:t>205</w:t>
            </w:r>
            <w:r w:rsidRPr="00794EFE">
              <w:rPr>
                <w:rFonts w:ascii="Times New Roman" w:hAnsi="Times New Roman" w:cs="Times New Roman"/>
                <w:sz w:val="18"/>
                <w:szCs w:val="18"/>
              </w:rPr>
              <w:t xml:space="preserve"> zł</w:t>
            </w:r>
            <w:r>
              <w:rPr>
                <w:rFonts w:ascii="Times New Roman" w:hAnsi="Times New Roman" w:cs="Times New Roman"/>
                <w:sz w:val="18"/>
                <w:szCs w:val="18"/>
              </w:rPr>
              <w:t xml:space="preserve"> za wydanie decyzji środowiskowej.</w:t>
            </w:r>
          </w:p>
        </w:tc>
        <w:tc>
          <w:tcPr>
            <w:tcW w:w="311" w:type="dxa"/>
          </w:tcPr>
          <w:p w14:paraId="64901203" w14:textId="77777777" w:rsidR="002E7FD6" w:rsidRPr="00E8153E" w:rsidRDefault="002E7FD6" w:rsidP="002E7FD6">
            <w:pPr>
              <w:spacing w:line="360" w:lineRule="auto"/>
              <w:rPr>
                <w:rFonts w:ascii="Times New Roman" w:hAnsi="Times New Roman" w:cs="Times New Roman"/>
                <w:sz w:val="16"/>
                <w:szCs w:val="16"/>
              </w:rPr>
            </w:pPr>
          </w:p>
        </w:tc>
      </w:tr>
      <w:tr w:rsidR="00E5029C" w:rsidRPr="00E8153E" w14:paraId="6943B86D" w14:textId="77777777" w:rsidTr="002E7FD6">
        <w:tc>
          <w:tcPr>
            <w:tcW w:w="396" w:type="dxa"/>
            <w:shd w:val="clear" w:color="auto" w:fill="F2F2F2" w:themeFill="background1" w:themeFillShade="F2"/>
          </w:tcPr>
          <w:p w14:paraId="37DD8FE3" w14:textId="77777777" w:rsidR="00C35CF3" w:rsidRDefault="00C35CF3" w:rsidP="00794EFE">
            <w:pPr>
              <w:spacing w:line="276" w:lineRule="auto"/>
              <w:jc w:val="both"/>
              <w:rPr>
                <w:rFonts w:ascii="Times New Roman" w:hAnsi="Times New Roman" w:cs="Times New Roman"/>
                <w:sz w:val="18"/>
                <w:szCs w:val="18"/>
              </w:rPr>
            </w:pPr>
          </w:p>
          <w:p w14:paraId="6C4C8865" w14:textId="77777777" w:rsidR="002E7FD6" w:rsidRDefault="002E7FD6" w:rsidP="00794EFE">
            <w:pPr>
              <w:spacing w:line="276" w:lineRule="auto"/>
              <w:jc w:val="both"/>
              <w:rPr>
                <w:rFonts w:ascii="Times New Roman" w:hAnsi="Times New Roman" w:cs="Times New Roman"/>
                <w:sz w:val="18"/>
                <w:szCs w:val="18"/>
              </w:rPr>
            </w:pPr>
          </w:p>
          <w:p w14:paraId="49E5D98C" w14:textId="1F1463FC" w:rsidR="00E5029C" w:rsidRPr="00794EFE" w:rsidRDefault="002E7FD6" w:rsidP="00794EFE">
            <w:pPr>
              <w:spacing w:line="276" w:lineRule="auto"/>
              <w:jc w:val="both"/>
              <w:rPr>
                <w:rFonts w:ascii="Times New Roman" w:hAnsi="Times New Roman" w:cs="Times New Roman"/>
                <w:sz w:val="18"/>
                <w:szCs w:val="18"/>
              </w:rPr>
            </w:pPr>
            <w:r>
              <w:rPr>
                <w:rFonts w:ascii="Times New Roman" w:hAnsi="Times New Roman" w:cs="Times New Roman"/>
                <w:sz w:val="18"/>
                <w:szCs w:val="18"/>
              </w:rPr>
              <w:t>4</w:t>
            </w:r>
          </w:p>
        </w:tc>
        <w:tc>
          <w:tcPr>
            <w:tcW w:w="8921" w:type="dxa"/>
            <w:shd w:val="clear" w:color="auto" w:fill="F2F2F2" w:themeFill="background1" w:themeFillShade="F2"/>
          </w:tcPr>
          <w:p w14:paraId="11D7A0C9" w14:textId="5949F2E0" w:rsidR="00E5029C" w:rsidRPr="00794EFE" w:rsidRDefault="002E7FD6" w:rsidP="00794EFE">
            <w:pPr>
              <w:spacing w:line="276" w:lineRule="auto"/>
              <w:jc w:val="both"/>
              <w:rPr>
                <w:rFonts w:ascii="Times New Roman" w:hAnsi="Times New Roman" w:cs="Times New Roman"/>
                <w:sz w:val="18"/>
                <w:szCs w:val="18"/>
              </w:rPr>
            </w:pPr>
            <w:r>
              <w:rPr>
                <w:rFonts w:ascii="Times New Roman" w:hAnsi="Times New Roman" w:cs="Times New Roman"/>
                <w:sz w:val="18"/>
                <w:szCs w:val="18"/>
              </w:rPr>
              <w:t>W</w:t>
            </w:r>
            <w:r w:rsidRPr="002E7FD6">
              <w:rPr>
                <w:rFonts w:ascii="Times New Roman" w:hAnsi="Times New Roman" w:cs="Times New Roman"/>
                <w:sz w:val="18"/>
                <w:szCs w:val="18"/>
              </w:rPr>
              <w:t xml:space="preserve"> przypadku przedsięwzięć mogących zawsze znacząco oddziaływać na środowisko – raport o oddziaływaniu przedsięwzięcia na środowisko, a w przypadku gdy wnioskodawca wystąpił o ustalenie zakresu raportu w trybie art. 69 – kartę informacyjną przedsięwzięcia;</w:t>
            </w:r>
            <w:r w:rsidR="00B4082D">
              <w:rPr>
                <w:rFonts w:ascii="Times New Roman" w:hAnsi="Times New Roman" w:cs="Times New Roman"/>
                <w:sz w:val="18"/>
                <w:szCs w:val="18"/>
              </w:rPr>
              <w:t xml:space="preserve"> Raport</w:t>
            </w:r>
            <w:r w:rsidR="00B4082D" w:rsidRPr="00B4082D">
              <w:rPr>
                <w:rFonts w:ascii="Times New Roman" w:hAnsi="Times New Roman" w:cs="Times New Roman"/>
                <w:sz w:val="18"/>
                <w:szCs w:val="18"/>
              </w:rPr>
              <w:t xml:space="preserve"> przedkłada się w formie pisemnej oraz na informatycznych nośnikach danych z ich zapisem w formie elektronicznej w liczbie odpowiednio po jednym egzemplarzu dla organu prowadzącego postępowanie oraz każdego organu opiniującego i uzgadniającego.</w:t>
            </w:r>
          </w:p>
        </w:tc>
        <w:tc>
          <w:tcPr>
            <w:tcW w:w="311" w:type="dxa"/>
          </w:tcPr>
          <w:p w14:paraId="183FF917"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7E35F43D" w14:textId="77777777" w:rsidTr="002E7FD6">
        <w:tc>
          <w:tcPr>
            <w:tcW w:w="396" w:type="dxa"/>
            <w:shd w:val="clear" w:color="auto" w:fill="F2F2F2" w:themeFill="background1" w:themeFillShade="F2"/>
          </w:tcPr>
          <w:p w14:paraId="66071BF7" w14:textId="77777777" w:rsidR="00C35CF3" w:rsidRDefault="00C35CF3" w:rsidP="00794EFE">
            <w:pPr>
              <w:spacing w:line="276" w:lineRule="auto"/>
              <w:jc w:val="both"/>
              <w:rPr>
                <w:rFonts w:ascii="Times New Roman" w:hAnsi="Times New Roman" w:cs="Times New Roman"/>
                <w:sz w:val="18"/>
                <w:szCs w:val="18"/>
              </w:rPr>
            </w:pPr>
          </w:p>
          <w:p w14:paraId="39C8C1ED" w14:textId="45A326CD" w:rsidR="00E5029C" w:rsidRPr="00794EFE" w:rsidRDefault="002E7FD6" w:rsidP="00794EFE">
            <w:pPr>
              <w:spacing w:line="276" w:lineRule="auto"/>
              <w:jc w:val="both"/>
              <w:rPr>
                <w:rFonts w:ascii="Times New Roman" w:hAnsi="Times New Roman" w:cs="Times New Roman"/>
                <w:sz w:val="18"/>
                <w:szCs w:val="18"/>
              </w:rPr>
            </w:pPr>
            <w:r>
              <w:rPr>
                <w:rFonts w:ascii="Times New Roman" w:hAnsi="Times New Roman" w:cs="Times New Roman"/>
                <w:sz w:val="18"/>
                <w:szCs w:val="18"/>
              </w:rPr>
              <w:t>5</w:t>
            </w:r>
          </w:p>
        </w:tc>
        <w:tc>
          <w:tcPr>
            <w:tcW w:w="8921" w:type="dxa"/>
            <w:shd w:val="clear" w:color="auto" w:fill="F2F2F2" w:themeFill="background1" w:themeFillShade="F2"/>
          </w:tcPr>
          <w:p w14:paraId="65C469DA" w14:textId="23AB9BDA" w:rsidR="00E5029C" w:rsidRPr="00794EFE" w:rsidRDefault="002E7FD6" w:rsidP="00C35CF3">
            <w:pPr>
              <w:spacing w:line="276" w:lineRule="auto"/>
              <w:jc w:val="both"/>
              <w:rPr>
                <w:rFonts w:ascii="Times New Roman" w:hAnsi="Times New Roman" w:cs="Times New Roman"/>
                <w:sz w:val="18"/>
                <w:szCs w:val="18"/>
              </w:rPr>
            </w:pPr>
            <w:r>
              <w:rPr>
                <w:rFonts w:ascii="Times New Roman" w:hAnsi="Times New Roman" w:cs="Times New Roman"/>
                <w:sz w:val="18"/>
                <w:szCs w:val="18"/>
              </w:rPr>
              <w:t>W</w:t>
            </w:r>
            <w:r w:rsidRPr="002E7FD6">
              <w:rPr>
                <w:rFonts w:ascii="Times New Roman" w:hAnsi="Times New Roman" w:cs="Times New Roman"/>
                <w:sz w:val="18"/>
                <w:szCs w:val="18"/>
              </w:rPr>
              <w:t xml:space="preserve"> przypadku przedsięwzięć mogących potencjalnie znacząco oddziaływać na środowisko – kartę informacyjną przedsięwzięcia</w:t>
            </w:r>
            <w:r w:rsidR="00B4082D">
              <w:rPr>
                <w:rFonts w:ascii="Times New Roman" w:hAnsi="Times New Roman" w:cs="Times New Roman"/>
                <w:sz w:val="18"/>
                <w:szCs w:val="18"/>
              </w:rPr>
              <w:t>. K</w:t>
            </w:r>
            <w:r w:rsidR="00B4082D" w:rsidRPr="00B4082D">
              <w:rPr>
                <w:rFonts w:ascii="Times New Roman" w:hAnsi="Times New Roman" w:cs="Times New Roman"/>
                <w:sz w:val="18"/>
                <w:szCs w:val="18"/>
              </w:rPr>
              <w:t>artę 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w:t>
            </w:r>
          </w:p>
        </w:tc>
        <w:tc>
          <w:tcPr>
            <w:tcW w:w="311" w:type="dxa"/>
          </w:tcPr>
          <w:p w14:paraId="3B1DB859"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514EBA84" w14:textId="77777777" w:rsidTr="002E7FD6">
        <w:tc>
          <w:tcPr>
            <w:tcW w:w="396" w:type="dxa"/>
            <w:shd w:val="clear" w:color="auto" w:fill="F2F2F2" w:themeFill="background1" w:themeFillShade="F2"/>
          </w:tcPr>
          <w:p w14:paraId="76E7B40E" w14:textId="77777777" w:rsidR="00C35CF3" w:rsidRDefault="00C35CF3" w:rsidP="00794EFE">
            <w:pPr>
              <w:spacing w:line="276" w:lineRule="auto"/>
              <w:jc w:val="both"/>
              <w:rPr>
                <w:rFonts w:ascii="Times New Roman" w:hAnsi="Times New Roman" w:cs="Times New Roman"/>
                <w:sz w:val="18"/>
                <w:szCs w:val="18"/>
              </w:rPr>
            </w:pPr>
          </w:p>
          <w:p w14:paraId="298618D6" w14:textId="77777777" w:rsidR="00E5029C" w:rsidRDefault="00E5029C" w:rsidP="00794EFE">
            <w:pPr>
              <w:spacing w:line="276" w:lineRule="auto"/>
              <w:jc w:val="both"/>
              <w:rPr>
                <w:rFonts w:ascii="Times New Roman" w:hAnsi="Times New Roman" w:cs="Times New Roman"/>
                <w:sz w:val="18"/>
                <w:szCs w:val="18"/>
              </w:rPr>
            </w:pPr>
          </w:p>
          <w:p w14:paraId="31F36C81" w14:textId="18738144" w:rsidR="002E7FD6" w:rsidRPr="00794EFE" w:rsidRDefault="002E7FD6" w:rsidP="00794EFE">
            <w:pPr>
              <w:spacing w:line="276" w:lineRule="auto"/>
              <w:jc w:val="both"/>
              <w:rPr>
                <w:rFonts w:ascii="Times New Roman" w:hAnsi="Times New Roman" w:cs="Times New Roman"/>
                <w:sz w:val="18"/>
                <w:szCs w:val="18"/>
              </w:rPr>
            </w:pPr>
            <w:r>
              <w:rPr>
                <w:rFonts w:ascii="Times New Roman" w:hAnsi="Times New Roman" w:cs="Times New Roman"/>
                <w:sz w:val="18"/>
                <w:szCs w:val="18"/>
              </w:rPr>
              <w:t>6</w:t>
            </w:r>
          </w:p>
        </w:tc>
        <w:tc>
          <w:tcPr>
            <w:tcW w:w="8921" w:type="dxa"/>
            <w:shd w:val="clear" w:color="auto" w:fill="F2F2F2" w:themeFill="background1" w:themeFillShade="F2"/>
          </w:tcPr>
          <w:p w14:paraId="62966E99" w14:textId="04B4682D" w:rsidR="00E5029C" w:rsidRPr="00794EFE" w:rsidRDefault="002E7FD6" w:rsidP="00C35CF3">
            <w:pPr>
              <w:spacing w:line="276" w:lineRule="auto"/>
              <w:jc w:val="both"/>
              <w:rPr>
                <w:rFonts w:ascii="Times New Roman" w:hAnsi="Times New Roman" w:cs="Times New Roman"/>
                <w:sz w:val="18"/>
                <w:szCs w:val="18"/>
              </w:rPr>
            </w:pPr>
            <w:r>
              <w:rPr>
                <w:rFonts w:ascii="Times New Roman" w:hAnsi="Times New Roman" w:cs="Times New Roman"/>
                <w:sz w:val="18"/>
                <w:szCs w:val="18"/>
              </w:rPr>
              <w:t>P</w:t>
            </w:r>
            <w:r w:rsidRPr="002E7FD6">
              <w:rPr>
                <w:rFonts w:ascii="Times New Roman" w:hAnsi="Times New Roman" w:cs="Times New Roman"/>
                <w:sz w:val="18"/>
                <w:szCs w:val="18"/>
              </w:rPr>
              <w:t>oświadczoną przez właściwy organ kopię mapy ewidencyjnej, w postaci papierowej lub elektronicznej, obejmującej przewidywany teren, na którym będzie realizowane przedsięwzięcie, oraz przewidywany obszar, o którym mowa w ust. 3a zdanie drugie;</w:t>
            </w:r>
          </w:p>
        </w:tc>
        <w:tc>
          <w:tcPr>
            <w:tcW w:w="311" w:type="dxa"/>
          </w:tcPr>
          <w:p w14:paraId="401DC656"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48639A2C" w14:textId="77777777" w:rsidTr="002E7FD6">
        <w:tc>
          <w:tcPr>
            <w:tcW w:w="396" w:type="dxa"/>
            <w:shd w:val="clear" w:color="auto" w:fill="F2F2F2" w:themeFill="background1" w:themeFillShade="F2"/>
          </w:tcPr>
          <w:p w14:paraId="54563BA9" w14:textId="77777777" w:rsidR="00C35CF3" w:rsidRDefault="00C35CF3" w:rsidP="00794EFE">
            <w:pPr>
              <w:spacing w:line="276" w:lineRule="auto"/>
              <w:jc w:val="both"/>
              <w:rPr>
                <w:rFonts w:ascii="Times New Roman" w:hAnsi="Times New Roman" w:cs="Times New Roman"/>
                <w:sz w:val="18"/>
                <w:szCs w:val="18"/>
              </w:rPr>
            </w:pPr>
          </w:p>
          <w:p w14:paraId="118358A5" w14:textId="77777777" w:rsidR="00E5029C" w:rsidRDefault="00E5029C" w:rsidP="00794EFE">
            <w:pPr>
              <w:spacing w:line="276" w:lineRule="auto"/>
              <w:jc w:val="both"/>
              <w:rPr>
                <w:rFonts w:ascii="Times New Roman" w:hAnsi="Times New Roman" w:cs="Times New Roman"/>
                <w:sz w:val="18"/>
                <w:szCs w:val="18"/>
              </w:rPr>
            </w:pPr>
          </w:p>
          <w:p w14:paraId="69DE1ECB" w14:textId="77777777" w:rsidR="002E7FD6" w:rsidRDefault="002E7FD6" w:rsidP="00794EFE">
            <w:pPr>
              <w:spacing w:line="276" w:lineRule="auto"/>
              <w:jc w:val="both"/>
              <w:rPr>
                <w:rFonts w:ascii="Times New Roman" w:hAnsi="Times New Roman" w:cs="Times New Roman"/>
                <w:sz w:val="18"/>
                <w:szCs w:val="18"/>
              </w:rPr>
            </w:pPr>
          </w:p>
          <w:p w14:paraId="685C34D8" w14:textId="77777777" w:rsidR="002E7FD6" w:rsidRDefault="002E7FD6" w:rsidP="00794EFE">
            <w:pPr>
              <w:spacing w:line="276" w:lineRule="auto"/>
              <w:jc w:val="both"/>
              <w:rPr>
                <w:rFonts w:ascii="Times New Roman" w:hAnsi="Times New Roman" w:cs="Times New Roman"/>
                <w:sz w:val="18"/>
                <w:szCs w:val="18"/>
              </w:rPr>
            </w:pPr>
          </w:p>
          <w:p w14:paraId="0B3B96D8" w14:textId="34643DBA" w:rsidR="002E7FD6" w:rsidRPr="00794EFE" w:rsidRDefault="002E7FD6" w:rsidP="00794EFE">
            <w:pPr>
              <w:spacing w:line="276" w:lineRule="auto"/>
              <w:jc w:val="both"/>
              <w:rPr>
                <w:rFonts w:ascii="Times New Roman" w:hAnsi="Times New Roman" w:cs="Times New Roman"/>
                <w:sz w:val="18"/>
                <w:szCs w:val="18"/>
              </w:rPr>
            </w:pPr>
            <w:r>
              <w:rPr>
                <w:rFonts w:ascii="Times New Roman" w:hAnsi="Times New Roman" w:cs="Times New Roman"/>
                <w:sz w:val="18"/>
                <w:szCs w:val="18"/>
              </w:rPr>
              <w:t>7</w:t>
            </w:r>
          </w:p>
        </w:tc>
        <w:tc>
          <w:tcPr>
            <w:tcW w:w="8921" w:type="dxa"/>
            <w:shd w:val="clear" w:color="auto" w:fill="F2F2F2" w:themeFill="background1" w:themeFillShade="F2"/>
          </w:tcPr>
          <w:p w14:paraId="081684C9" w14:textId="2D573773" w:rsidR="00E5029C" w:rsidRPr="00794EFE" w:rsidRDefault="002E7FD6" w:rsidP="00794EFE">
            <w:pPr>
              <w:tabs>
                <w:tab w:val="left" w:pos="4840"/>
              </w:tabs>
              <w:spacing w:line="276" w:lineRule="auto"/>
              <w:jc w:val="both"/>
              <w:rPr>
                <w:rFonts w:ascii="Times New Roman" w:hAnsi="Times New Roman" w:cs="Times New Roman"/>
                <w:sz w:val="18"/>
                <w:szCs w:val="18"/>
              </w:rPr>
            </w:pPr>
            <w:r>
              <w:rPr>
                <w:rFonts w:ascii="Times New Roman" w:hAnsi="Times New Roman" w:cs="Times New Roman"/>
                <w:sz w:val="18"/>
                <w:szCs w:val="18"/>
              </w:rPr>
              <w:t>M</w:t>
            </w:r>
            <w:r w:rsidRPr="002E7FD6">
              <w:rPr>
                <w:rFonts w:ascii="Times New Roman" w:hAnsi="Times New Roman" w:cs="Times New Roman"/>
                <w:sz w:val="18"/>
                <w:szCs w:val="18"/>
              </w:rPr>
              <w:t>apę, w postaci papierowej oraz elektronicznej, w skali zapewniającej czytelność przedstawionych danych z zaznaczonym przewidywanym terenem, na którym będzie realizowane przedsięwzięcie, oraz z zaznaczonym przewidywanym obszarem, o którym mowa w ust. 3a zdanie drugie, wraz z wyznaczoną odległością, o której mowa w ust. 3a pkt 1; w przypadku przedsięwzięć innych niż wymienione w pkt 4 mapę sporządza się na podkładzie wykonanym na podstawie kopii mapy ewidencyjnej, o której mowa w pkt 3;</w:t>
            </w:r>
          </w:p>
        </w:tc>
        <w:tc>
          <w:tcPr>
            <w:tcW w:w="311" w:type="dxa"/>
          </w:tcPr>
          <w:p w14:paraId="62F0BBDB" w14:textId="77777777" w:rsidR="00E5029C" w:rsidRPr="00E8153E" w:rsidRDefault="00E5029C" w:rsidP="00794EFE">
            <w:pPr>
              <w:spacing w:line="360" w:lineRule="auto"/>
              <w:rPr>
                <w:rFonts w:ascii="Times New Roman" w:hAnsi="Times New Roman" w:cs="Times New Roman"/>
                <w:sz w:val="16"/>
                <w:szCs w:val="16"/>
              </w:rPr>
            </w:pPr>
          </w:p>
        </w:tc>
      </w:tr>
      <w:tr w:rsidR="00E5029C" w:rsidRPr="00E8153E" w14:paraId="051604B8" w14:textId="77777777" w:rsidTr="002E7FD6">
        <w:tc>
          <w:tcPr>
            <w:tcW w:w="396" w:type="dxa"/>
            <w:shd w:val="clear" w:color="auto" w:fill="F2F2F2" w:themeFill="background1" w:themeFillShade="F2"/>
          </w:tcPr>
          <w:p w14:paraId="301E6D1E" w14:textId="77777777" w:rsidR="00C35CF3" w:rsidRDefault="00C35CF3" w:rsidP="00794EFE">
            <w:pPr>
              <w:spacing w:line="276" w:lineRule="auto"/>
              <w:jc w:val="both"/>
              <w:rPr>
                <w:rFonts w:ascii="Times New Roman" w:hAnsi="Times New Roman" w:cs="Times New Roman"/>
                <w:sz w:val="18"/>
                <w:szCs w:val="18"/>
              </w:rPr>
            </w:pPr>
          </w:p>
          <w:p w14:paraId="5A503B93" w14:textId="77777777" w:rsidR="00E5029C" w:rsidRDefault="00E5029C" w:rsidP="00794EFE">
            <w:pPr>
              <w:spacing w:line="276" w:lineRule="auto"/>
              <w:jc w:val="both"/>
              <w:rPr>
                <w:rFonts w:ascii="Times New Roman" w:hAnsi="Times New Roman" w:cs="Times New Roman"/>
                <w:sz w:val="18"/>
                <w:szCs w:val="18"/>
              </w:rPr>
            </w:pPr>
          </w:p>
          <w:p w14:paraId="51AEBE6A" w14:textId="77777777" w:rsidR="002E7FD6" w:rsidRDefault="002E7FD6" w:rsidP="00794EFE">
            <w:pPr>
              <w:spacing w:line="276" w:lineRule="auto"/>
              <w:jc w:val="both"/>
              <w:rPr>
                <w:rFonts w:ascii="Times New Roman" w:hAnsi="Times New Roman" w:cs="Times New Roman"/>
                <w:sz w:val="18"/>
                <w:szCs w:val="18"/>
              </w:rPr>
            </w:pPr>
          </w:p>
          <w:p w14:paraId="1EB22498" w14:textId="77777777" w:rsidR="002E7FD6" w:rsidRDefault="002E7FD6" w:rsidP="00794EFE">
            <w:pPr>
              <w:spacing w:line="276" w:lineRule="auto"/>
              <w:jc w:val="both"/>
              <w:rPr>
                <w:rFonts w:ascii="Times New Roman" w:hAnsi="Times New Roman" w:cs="Times New Roman"/>
                <w:sz w:val="18"/>
                <w:szCs w:val="18"/>
              </w:rPr>
            </w:pPr>
          </w:p>
          <w:p w14:paraId="36624B49" w14:textId="77777777" w:rsidR="002E7FD6" w:rsidRDefault="002E7FD6" w:rsidP="00794EFE">
            <w:pPr>
              <w:spacing w:line="276" w:lineRule="auto"/>
              <w:jc w:val="both"/>
              <w:rPr>
                <w:rFonts w:ascii="Times New Roman" w:hAnsi="Times New Roman" w:cs="Times New Roman"/>
                <w:sz w:val="18"/>
                <w:szCs w:val="18"/>
              </w:rPr>
            </w:pPr>
          </w:p>
          <w:p w14:paraId="1A4CD74A" w14:textId="73EEF4FA" w:rsidR="002E7FD6" w:rsidRPr="00794EFE" w:rsidRDefault="002E7FD6" w:rsidP="00794EFE">
            <w:pPr>
              <w:spacing w:line="276" w:lineRule="auto"/>
              <w:jc w:val="both"/>
              <w:rPr>
                <w:rFonts w:ascii="Times New Roman" w:hAnsi="Times New Roman" w:cs="Times New Roman"/>
                <w:sz w:val="18"/>
                <w:szCs w:val="18"/>
              </w:rPr>
            </w:pPr>
            <w:r>
              <w:rPr>
                <w:rFonts w:ascii="Times New Roman" w:hAnsi="Times New Roman" w:cs="Times New Roman"/>
                <w:sz w:val="18"/>
                <w:szCs w:val="18"/>
              </w:rPr>
              <w:t>8</w:t>
            </w:r>
          </w:p>
        </w:tc>
        <w:tc>
          <w:tcPr>
            <w:tcW w:w="8921" w:type="dxa"/>
            <w:shd w:val="clear" w:color="auto" w:fill="F2F2F2" w:themeFill="background1" w:themeFillShade="F2"/>
          </w:tcPr>
          <w:p w14:paraId="10EBFEFD" w14:textId="6E219083" w:rsidR="00E5029C" w:rsidRPr="00794EFE" w:rsidRDefault="002E7FD6" w:rsidP="00794EFE">
            <w:pPr>
              <w:spacing w:line="276" w:lineRule="auto"/>
              <w:jc w:val="both"/>
              <w:rPr>
                <w:rFonts w:ascii="Times New Roman" w:hAnsi="Times New Roman" w:cs="Times New Roman"/>
                <w:sz w:val="18"/>
                <w:szCs w:val="18"/>
              </w:rPr>
            </w:pPr>
            <w:r>
              <w:rPr>
                <w:rFonts w:ascii="Times New Roman" w:hAnsi="Times New Roman" w:cs="Times New Roman"/>
                <w:sz w:val="18"/>
                <w:szCs w:val="18"/>
              </w:rPr>
              <w:t>W</w:t>
            </w:r>
            <w:r w:rsidRPr="002E7FD6">
              <w:rPr>
                <w:rFonts w:ascii="Times New Roman" w:hAnsi="Times New Roman" w:cs="Times New Roman"/>
                <w:sz w:val="18"/>
                <w:szCs w:val="18"/>
              </w:rPr>
              <w:t xml:space="preserve"> przypadku przedsięwzięć wymagających koncesji lub decyzji, o których mowa w art. 72 ust. 1 pkt 4–5, prowadzonych w granicach przestrzeni niestanowiącej części składowej nieruchomości gruntowej, oraz przedsięwzięć dotyczących urządzeń piętrzących I, II i III klasy budowli, inwestycji w zakresie terminalu oraz strategicznej inwestycji w sektorze naftowym, zamiast kopii mapy, o której mowa w pkt 3 – mapę przedstawiającą dane sytuacyjne i wysokościowe, sporządzoną w skali umożliwiającej szczegółowe przedstawienie przebiegu granic terenu, którego dotyczy wniosek, oraz obejmującą obszar, o którym mowa w ust. 3a zdanie drugie;</w:t>
            </w:r>
          </w:p>
        </w:tc>
        <w:tc>
          <w:tcPr>
            <w:tcW w:w="311" w:type="dxa"/>
          </w:tcPr>
          <w:p w14:paraId="48A1DFDD" w14:textId="77777777" w:rsidR="00E5029C" w:rsidRPr="00E8153E" w:rsidRDefault="00E5029C" w:rsidP="00794EFE">
            <w:pPr>
              <w:spacing w:line="360" w:lineRule="auto"/>
              <w:rPr>
                <w:rFonts w:ascii="Times New Roman" w:hAnsi="Times New Roman" w:cs="Times New Roman"/>
                <w:sz w:val="16"/>
                <w:szCs w:val="16"/>
              </w:rPr>
            </w:pPr>
          </w:p>
        </w:tc>
      </w:tr>
      <w:tr w:rsidR="00513E7B" w:rsidRPr="00E8153E" w14:paraId="3A0265A8" w14:textId="77777777" w:rsidTr="002E7FD6">
        <w:tc>
          <w:tcPr>
            <w:tcW w:w="396" w:type="dxa"/>
            <w:shd w:val="clear" w:color="auto" w:fill="F2F2F2" w:themeFill="background1" w:themeFillShade="F2"/>
          </w:tcPr>
          <w:p w14:paraId="38BFBBBE" w14:textId="77777777" w:rsidR="00C35CF3" w:rsidRDefault="00C35CF3" w:rsidP="00794EFE">
            <w:pPr>
              <w:spacing w:line="276" w:lineRule="auto"/>
              <w:jc w:val="both"/>
              <w:rPr>
                <w:rFonts w:ascii="Times New Roman" w:hAnsi="Times New Roman" w:cs="Times New Roman"/>
                <w:sz w:val="18"/>
                <w:szCs w:val="18"/>
              </w:rPr>
            </w:pPr>
          </w:p>
          <w:p w14:paraId="5EECD2FC" w14:textId="77777777" w:rsidR="00513E7B" w:rsidRDefault="00513E7B" w:rsidP="00794EFE">
            <w:pPr>
              <w:spacing w:line="276" w:lineRule="auto"/>
              <w:jc w:val="both"/>
              <w:rPr>
                <w:rFonts w:ascii="Times New Roman" w:hAnsi="Times New Roman" w:cs="Times New Roman"/>
                <w:sz w:val="18"/>
                <w:szCs w:val="18"/>
              </w:rPr>
            </w:pPr>
          </w:p>
          <w:p w14:paraId="0F0678C6" w14:textId="77777777" w:rsidR="002E7FD6" w:rsidRDefault="002E7FD6" w:rsidP="00794EFE">
            <w:pPr>
              <w:spacing w:line="276" w:lineRule="auto"/>
              <w:jc w:val="both"/>
              <w:rPr>
                <w:rFonts w:ascii="Times New Roman" w:hAnsi="Times New Roman" w:cs="Times New Roman"/>
                <w:sz w:val="18"/>
                <w:szCs w:val="18"/>
              </w:rPr>
            </w:pPr>
          </w:p>
          <w:p w14:paraId="612CC116" w14:textId="77777777" w:rsidR="002E7FD6" w:rsidRDefault="002E7FD6" w:rsidP="00794EFE">
            <w:pPr>
              <w:spacing w:line="276" w:lineRule="auto"/>
              <w:jc w:val="both"/>
              <w:rPr>
                <w:rFonts w:ascii="Times New Roman" w:hAnsi="Times New Roman" w:cs="Times New Roman"/>
                <w:sz w:val="18"/>
                <w:szCs w:val="18"/>
              </w:rPr>
            </w:pPr>
          </w:p>
          <w:p w14:paraId="2E924B01" w14:textId="0CF84D53" w:rsidR="002E7FD6" w:rsidRPr="00794EFE" w:rsidRDefault="002E7FD6" w:rsidP="00794EFE">
            <w:pPr>
              <w:spacing w:line="276" w:lineRule="auto"/>
              <w:jc w:val="both"/>
              <w:rPr>
                <w:rFonts w:ascii="Times New Roman" w:hAnsi="Times New Roman" w:cs="Times New Roman"/>
                <w:sz w:val="18"/>
                <w:szCs w:val="18"/>
              </w:rPr>
            </w:pPr>
            <w:r>
              <w:rPr>
                <w:rFonts w:ascii="Times New Roman" w:hAnsi="Times New Roman" w:cs="Times New Roman"/>
                <w:sz w:val="18"/>
                <w:szCs w:val="18"/>
              </w:rPr>
              <w:t>9</w:t>
            </w:r>
          </w:p>
        </w:tc>
        <w:tc>
          <w:tcPr>
            <w:tcW w:w="8921" w:type="dxa"/>
            <w:shd w:val="clear" w:color="auto" w:fill="F2F2F2" w:themeFill="background1" w:themeFillShade="F2"/>
          </w:tcPr>
          <w:p w14:paraId="3D543D2E" w14:textId="18BE3DB9" w:rsidR="00513E7B" w:rsidRPr="00794EFE" w:rsidRDefault="002E7FD6" w:rsidP="00794EFE">
            <w:pPr>
              <w:spacing w:line="276" w:lineRule="auto"/>
              <w:jc w:val="both"/>
              <w:rPr>
                <w:rFonts w:ascii="Times New Roman" w:hAnsi="Times New Roman" w:cs="Times New Roman"/>
                <w:sz w:val="18"/>
                <w:szCs w:val="18"/>
              </w:rPr>
            </w:pPr>
            <w:r>
              <w:rPr>
                <w:rFonts w:ascii="Times New Roman" w:hAnsi="Times New Roman" w:cs="Times New Roman"/>
                <w:sz w:val="18"/>
                <w:szCs w:val="18"/>
              </w:rPr>
              <w:t>W</w:t>
            </w:r>
            <w:r w:rsidRPr="002E7FD6">
              <w:rPr>
                <w:rFonts w:ascii="Times New Roman" w:hAnsi="Times New Roman" w:cs="Times New Roman"/>
                <w:sz w:val="18"/>
                <w:szCs w:val="18"/>
              </w:rPr>
              <w:t>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ust. 3a zdanie drugie, z zastrzeżeniem ust. 1a.</w:t>
            </w:r>
          </w:p>
        </w:tc>
        <w:tc>
          <w:tcPr>
            <w:tcW w:w="311" w:type="dxa"/>
          </w:tcPr>
          <w:p w14:paraId="63BBE30D" w14:textId="77777777" w:rsidR="00513E7B" w:rsidRPr="00E8153E" w:rsidRDefault="00513E7B" w:rsidP="00794EFE">
            <w:pPr>
              <w:spacing w:line="360" w:lineRule="auto"/>
              <w:rPr>
                <w:rFonts w:ascii="Times New Roman" w:hAnsi="Times New Roman" w:cs="Times New Roman"/>
                <w:sz w:val="16"/>
                <w:szCs w:val="16"/>
              </w:rPr>
            </w:pPr>
          </w:p>
        </w:tc>
      </w:tr>
      <w:tr w:rsidR="00513E7B" w:rsidRPr="00E8153E" w14:paraId="64B32BBF" w14:textId="77777777" w:rsidTr="002E7FD6">
        <w:tc>
          <w:tcPr>
            <w:tcW w:w="396" w:type="dxa"/>
            <w:shd w:val="clear" w:color="auto" w:fill="F2F2F2" w:themeFill="background1" w:themeFillShade="F2"/>
          </w:tcPr>
          <w:p w14:paraId="0902A225" w14:textId="77777777" w:rsidR="00C35CF3" w:rsidRDefault="00C35CF3" w:rsidP="00794EFE">
            <w:pPr>
              <w:spacing w:line="276" w:lineRule="auto"/>
              <w:jc w:val="both"/>
              <w:rPr>
                <w:rFonts w:ascii="Times New Roman" w:hAnsi="Times New Roman" w:cs="Times New Roman"/>
                <w:sz w:val="18"/>
                <w:szCs w:val="18"/>
              </w:rPr>
            </w:pPr>
          </w:p>
          <w:p w14:paraId="6A87CE25" w14:textId="77777777" w:rsidR="00513E7B" w:rsidRDefault="00513E7B" w:rsidP="00794EFE">
            <w:pPr>
              <w:spacing w:line="276" w:lineRule="auto"/>
              <w:jc w:val="both"/>
              <w:rPr>
                <w:rFonts w:ascii="Times New Roman" w:hAnsi="Times New Roman" w:cs="Times New Roman"/>
                <w:sz w:val="18"/>
                <w:szCs w:val="18"/>
              </w:rPr>
            </w:pPr>
          </w:p>
          <w:p w14:paraId="45131D30" w14:textId="49F8D719" w:rsidR="002E7FD6" w:rsidRPr="00794EFE" w:rsidRDefault="002E7FD6" w:rsidP="00794EFE">
            <w:pPr>
              <w:spacing w:line="276" w:lineRule="auto"/>
              <w:jc w:val="both"/>
              <w:rPr>
                <w:rFonts w:ascii="Times New Roman" w:hAnsi="Times New Roman" w:cs="Times New Roman"/>
                <w:sz w:val="18"/>
                <w:szCs w:val="18"/>
              </w:rPr>
            </w:pPr>
            <w:r>
              <w:rPr>
                <w:rFonts w:ascii="Times New Roman" w:hAnsi="Times New Roman" w:cs="Times New Roman"/>
                <w:sz w:val="18"/>
                <w:szCs w:val="18"/>
              </w:rPr>
              <w:t>10</w:t>
            </w:r>
          </w:p>
        </w:tc>
        <w:tc>
          <w:tcPr>
            <w:tcW w:w="8921" w:type="dxa"/>
            <w:shd w:val="clear" w:color="auto" w:fill="F2F2F2" w:themeFill="background1" w:themeFillShade="F2"/>
          </w:tcPr>
          <w:p w14:paraId="095399AD" w14:textId="243EFFC3" w:rsidR="00513E7B" w:rsidRPr="00794EFE" w:rsidRDefault="002E7FD6" w:rsidP="00794EFE">
            <w:pPr>
              <w:spacing w:line="276" w:lineRule="auto"/>
              <w:jc w:val="both"/>
              <w:rPr>
                <w:rFonts w:ascii="Times New Roman" w:hAnsi="Times New Roman" w:cs="Times New Roman"/>
                <w:sz w:val="18"/>
                <w:szCs w:val="18"/>
              </w:rPr>
            </w:pPr>
            <w:r>
              <w:rPr>
                <w:rFonts w:ascii="Times New Roman" w:hAnsi="Times New Roman" w:cs="Times New Roman"/>
                <w:sz w:val="18"/>
                <w:szCs w:val="18"/>
              </w:rPr>
              <w:t>W</w:t>
            </w:r>
            <w:r w:rsidRPr="002E7FD6">
              <w:rPr>
                <w:rFonts w:ascii="Times New Roman" w:hAnsi="Times New Roman" w:cs="Times New Roman"/>
                <w:sz w:val="18"/>
                <w:szCs w:val="18"/>
              </w:rPr>
              <w:t xml:space="preserve"> przypadku przedsięwzięć wymagających decyzji, o której mowa w art. 72 ust. 1 pkt 10, wykaz działek przewidzianych do prowadzenia prac przygotowawczych polegających na wycince drzew i krzewów, o ile prace takie przewidziane są do realizacji;</w:t>
            </w:r>
          </w:p>
        </w:tc>
        <w:tc>
          <w:tcPr>
            <w:tcW w:w="311" w:type="dxa"/>
          </w:tcPr>
          <w:p w14:paraId="673B3027" w14:textId="77777777" w:rsidR="00513E7B" w:rsidRPr="00E8153E" w:rsidRDefault="00513E7B" w:rsidP="00794EFE">
            <w:pPr>
              <w:spacing w:line="360" w:lineRule="auto"/>
              <w:rPr>
                <w:rFonts w:ascii="Times New Roman" w:hAnsi="Times New Roman" w:cs="Times New Roman"/>
                <w:sz w:val="16"/>
                <w:szCs w:val="16"/>
              </w:rPr>
            </w:pPr>
          </w:p>
        </w:tc>
      </w:tr>
      <w:tr w:rsidR="00513E7B" w:rsidRPr="00E8153E" w14:paraId="0775E2B3" w14:textId="77777777" w:rsidTr="002E7FD6">
        <w:tc>
          <w:tcPr>
            <w:tcW w:w="396" w:type="dxa"/>
            <w:shd w:val="clear" w:color="auto" w:fill="F2F2F2" w:themeFill="background1" w:themeFillShade="F2"/>
          </w:tcPr>
          <w:p w14:paraId="48A22796" w14:textId="77777777" w:rsidR="00C35CF3" w:rsidRDefault="00C35CF3" w:rsidP="00794EFE">
            <w:pPr>
              <w:spacing w:line="276" w:lineRule="auto"/>
              <w:jc w:val="both"/>
              <w:rPr>
                <w:rFonts w:ascii="Times New Roman" w:hAnsi="Times New Roman" w:cs="Times New Roman"/>
                <w:sz w:val="18"/>
                <w:szCs w:val="18"/>
              </w:rPr>
            </w:pPr>
          </w:p>
          <w:p w14:paraId="0FD5803C" w14:textId="1B05B4DB" w:rsidR="00513E7B" w:rsidRPr="00794EFE" w:rsidRDefault="00513E7B" w:rsidP="00794EFE">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w:t>
            </w:r>
            <w:r w:rsidR="002E7FD6">
              <w:rPr>
                <w:rFonts w:ascii="Times New Roman" w:hAnsi="Times New Roman" w:cs="Times New Roman"/>
                <w:sz w:val="18"/>
                <w:szCs w:val="18"/>
              </w:rPr>
              <w:t>1</w:t>
            </w:r>
          </w:p>
        </w:tc>
        <w:tc>
          <w:tcPr>
            <w:tcW w:w="8921" w:type="dxa"/>
            <w:shd w:val="clear" w:color="auto" w:fill="F2F2F2" w:themeFill="background1" w:themeFillShade="F2"/>
          </w:tcPr>
          <w:p w14:paraId="0CA53001" w14:textId="0D9CC3EA" w:rsidR="00513E7B" w:rsidRPr="00794EFE" w:rsidRDefault="002E7FD6" w:rsidP="00C35CF3">
            <w:pPr>
              <w:spacing w:line="276" w:lineRule="auto"/>
              <w:jc w:val="both"/>
              <w:rPr>
                <w:rFonts w:ascii="Times New Roman" w:hAnsi="Times New Roman" w:cs="Times New Roman"/>
                <w:sz w:val="18"/>
                <w:szCs w:val="18"/>
              </w:rPr>
            </w:pPr>
            <w:r>
              <w:rPr>
                <w:rFonts w:ascii="Times New Roman" w:hAnsi="Times New Roman" w:cs="Times New Roman"/>
                <w:sz w:val="18"/>
                <w:szCs w:val="18"/>
              </w:rPr>
              <w:t>A</w:t>
            </w:r>
            <w:r w:rsidRPr="002E7FD6">
              <w:rPr>
                <w:rFonts w:ascii="Times New Roman" w:hAnsi="Times New Roman" w:cs="Times New Roman"/>
                <w:sz w:val="18"/>
                <w:szCs w:val="18"/>
              </w:rPr>
              <w:t>nalizę kosztów i korzyści, o której mowa w art. 10a ust. 1 ustawy z dnia 10 kwietnia 1997 r. – Prawo energetyczne (Dz. U. z 2018 r. poz. 755, z późn. zm.)</w:t>
            </w:r>
          </w:p>
        </w:tc>
        <w:tc>
          <w:tcPr>
            <w:tcW w:w="311" w:type="dxa"/>
          </w:tcPr>
          <w:p w14:paraId="382F3E4D" w14:textId="77777777" w:rsidR="00513E7B" w:rsidRPr="00E8153E" w:rsidRDefault="00513E7B" w:rsidP="00794EFE">
            <w:pPr>
              <w:spacing w:line="360" w:lineRule="auto"/>
              <w:rPr>
                <w:rFonts w:ascii="Times New Roman" w:hAnsi="Times New Roman" w:cs="Times New Roman"/>
                <w:sz w:val="16"/>
                <w:szCs w:val="16"/>
              </w:rPr>
            </w:pPr>
          </w:p>
        </w:tc>
      </w:tr>
      <w:tr w:rsidR="002E7FD6" w:rsidRPr="00E8153E" w14:paraId="3AA75675" w14:textId="77777777" w:rsidTr="002E7FD6">
        <w:tc>
          <w:tcPr>
            <w:tcW w:w="396" w:type="dxa"/>
            <w:shd w:val="clear" w:color="auto" w:fill="F2F2F2" w:themeFill="background1" w:themeFillShade="F2"/>
          </w:tcPr>
          <w:p w14:paraId="50868E85" w14:textId="77777777" w:rsidR="002E7FD6" w:rsidRDefault="002E7FD6" w:rsidP="002E7FD6">
            <w:pPr>
              <w:spacing w:line="276" w:lineRule="auto"/>
              <w:jc w:val="both"/>
              <w:rPr>
                <w:rFonts w:ascii="Times New Roman" w:hAnsi="Times New Roman" w:cs="Times New Roman"/>
                <w:sz w:val="18"/>
                <w:szCs w:val="18"/>
              </w:rPr>
            </w:pPr>
          </w:p>
          <w:p w14:paraId="55166593" w14:textId="79B8E1A4" w:rsidR="002E7FD6" w:rsidRPr="00794EFE" w:rsidRDefault="002E7FD6" w:rsidP="002E7FD6">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1</w:t>
            </w:r>
            <w:r>
              <w:rPr>
                <w:rFonts w:ascii="Times New Roman" w:hAnsi="Times New Roman" w:cs="Times New Roman"/>
                <w:sz w:val="18"/>
                <w:szCs w:val="18"/>
              </w:rPr>
              <w:t>2</w:t>
            </w:r>
          </w:p>
        </w:tc>
        <w:tc>
          <w:tcPr>
            <w:tcW w:w="8921" w:type="dxa"/>
            <w:shd w:val="clear" w:color="auto" w:fill="F2F2F2" w:themeFill="background1" w:themeFillShade="F2"/>
          </w:tcPr>
          <w:p w14:paraId="36AC2566" w14:textId="77777777" w:rsidR="002E7FD6" w:rsidRDefault="002E7FD6" w:rsidP="002E7FD6">
            <w:pPr>
              <w:spacing w:line="276" w:lineRule="auto"/>
              <w:jc w:val="both"/>
              <w:rPr>
                <w:rFonts w:ascii="Times New Roman" w:hAnsi="Times New Roman" w:cs="Times New Roman"/>
                <w:sz w:val="18"/>
                <w:szCs w:val="18"/>
              </w:rPr>
            </w:pPr>
          </w:p>
          <w:p w14:paraId="05237D58" w14:textId="4B043B96" w:rsidR="002E7FD6" w:rsidRDefault="002E7FD6" w:rsidP="002E7FD6">
            <w:pPr>
              <w:spacing w:line="276" w:lineRule="auto"/>
              <w:jc w:val="both"/>
              <w:rPr>
                <w:rFonts w:ascii="Times New Roman" w:hAnsi="Times New Roman" w:cs="Times New Roman"/>
                <w:sz w:val="18"/>
                <w:szCs w:val="18"/>
              </w:rPr>
            </w:pPr>
            <w:r w:rsidRPr="00794EFE">
              <w:rPr>
                <w:rFonts w:ascii="Times New Roman" w:hAnsi="Times New Roman" w:cs="Times New Roman"/>
                <w:sz w:val="18"/>
                <w:szCs w:val="18"/>
              </w:rPr>
              <w:t xml:space="preserve">Inne załączniki uznane przez wnioskodawcę za istotne: </w:t>
            </w:r>
          </w:p>
          <w:p w14:paraId="7C6EBA09" w14:textId="77777777" w:rsidR="002E7FD6" w:rsidRPr="00794EFE" w:rsidRDefault="002E7FD6" w:rsidP="002E7FD6">
            <w:pPr>
              <w:spacing w:line="276" w:lineRule="auto"/>
              <w:jc w:val="both"/>
              <w:rPr>
                <w:rFonts w:ascii="Times New Roman" w:hAnsi="Times New Roman" w:cs="Times New Roman"/>
                <w:sz w:val="18"/>
                <w:szCs w:val="18"/>
              </w:rPr>
            </w:pPr>
          </w:p>
          <w:p w14:paraId="57438966" w14:textId="3D8C50CA" w:rsidR="002E7FD6" w:rsidRPr="00794EFE" w:rsidRDefault="002E7FD6" w:rsidP="002E7FD6">
            <w:pPr>
              <w:spacing w:line="276" w:lineRule="auto"/>
              <w:jc w:val="both"/>
              <w:rPr>
                <w:rFonts w:ascii="Times New Roman" w:hAnsi="Times New Roman" w:cs="Times New Roman"/>
                <w:sz w:val="18"/>
                <w:szCs w:val="18"/>
              </w:rPr>
            </w:pPr>
            <w:r w:rsidRPr="00794EFE">
              <w:rPr>
                <w:rFonts w:ascii="Times New Roman" w:hAnsi="Times New Roman" w:cs="Times New Roman"/>
                <w:sz w:val="12"/>
                <w:szCs w:val="12"/>
              </w:rPr>
              <w:t>……………………………………………………………………………………………………………………………</w:t>
            </w:r>
            <w:r>
              <w:rPr>
                <w:rFonts w:ascii="Times New Roman" w:hAnsi="Times New Roman" w:cs="Times New Roman"/>
                <w:sz w:val="12"/>
                <w:szCs w:val="12"/>
              </w:rPr>
              <w:t>………………………………………………………….</w:t>
            </w:r>
            <w:r w:rsidRPr="00794EFE">
              <w:rPr>
                <w:rFonts w:ascii="Times New Roman" w:hAnsi="Times New Roman" w:cs="Times New Roman"/>
                <w:sz w:val="12"/>
                <w:szCs w:val="12"/>
              </w:rPr>
              <w:t>……….</w:t>
            </w:r>
          </w:p>
        </w:tc>
        <w:tc>
          <w:tcPr>
            <w:tcW w:w="311" w:type="dxa"/>
          </w:tcPr>
          <w:p w14:paraId="54FAF574" w14:textId="77777777" w:rsidR="002E7FD6" w:rsidRPr="00E8153E" w:rsidRDefault="002E7FD6" w:rsidP="002E7FD6">
            <w:pPr>
              <w:spacing w:line="360" w:lineRule="auto"/>
              <w:rPr>
                <w:rFonts w:ascii="Times New Roman" w:hAnsi="Times New Roman" w:cs="Times New Roman"/>
                <w:sz w:val="16"/>
                <w:szCs w:val="16"/>
              </w:rPr>
            </w:pPr>
          </w:p>
        </w:tc>
      </w:tr>
    </w:tbl>
    <w:p w14:paraId="3ED12700" w14:textId="77777777" w:rsidR="0022349C" w:rsidRPr="00E8153E" w:rsidRDefault="0022349C" w:rsidP="0022349C">
      <w:pPr>
        <w:pStyle w:val="Bezodstpw"/>
        <w:rPr>
          <w:rFonts w:ascii="Times New Roman" w:hAnsi="Times New Roman" w:cs="Times New Roman"/>
          <w:sz w:val="16"/>
          <w:szCs w:val="16"/>
        </w:rPr>
      </w:pPr>
    </w:p>
    <w:p w14:paraId="712BAEE6" w14:textId="32E5028F" w:rsidR="00B4082D" w:rsidRDefault="00B4082D" w:rsidP="000F36E6">
      <w:pPr>
        <w:pStyle w:val="Bezodstpw"/>
        <w:jc w:val="both"/>
        <w:rPr>
          <w:rFonts w:ascii="Times New Roman" w:hAnsi="Times New Roman" w:cs="Times New Roman"/>
          <w:b/>
          <w:sz w:val="16"/>
          <w:szCs w:val="16"/>
          <w:u w:val="single"/>
        </w:rPr>
      </w:pPr>
    </w:p>
    <w:p w14:paraId="169FFDF8" w14:textId="77777777" w:rsidR="00B4082D" w:rsidRDefault="00B4082D" w:rsidP="000F36E6">
      <w:pPr>
        <w:pStyle w:val="Bezodstpw"/>
        <w:jc w:val="both"/>
        <w:rPr>
          <w:rFonts w:ascii="Times New Roman" w:hAnsi="Times New Roman" w:cs="Times New Roman"/>
          <w:b/>
          <w:sz w:val="16"/>
          <w:szCs w:val="16"/>
          <w:u w:val="single"/>
        </w:rPr>
      </w:pPr>
    </w:p>
    <w:p w14:paraId="78D20642" w14:textId="362CD672" w:rsidR="00C35CF3" w:rsidRPr="00B4082D" w:rsidRDefault="00B4082D" w:rsidP="000F36E6">
      <w:pPr>
        <w:pStyle w:val="Bezodstpw"/>
        <w:jc w:val="both"/>
        <w:rPr>
          <w:rFonts w:ascii="Times New Roman" w:hAnsi="Times New Roman" w:cs="Times New Roman"/>
          <w:b/>
          <w:sz w:val="16"/>
          <w:szCs w:val="16"/>
          <w:u w:val="single"/>
        </w:rPr>
      </w:pPr>
      <w:r w:rsidRPr="00B4082D">
        <w:rPr>
          <w:rFonts w:ascii="Times New Roman" w:hAnsi="Times New Roman" w:cs="Times New Roman"/>
          <w:b/>
          <w:sz w:val="16"/>
          <w:szCs w:val="16"/>
          <w:u w:val="single"/>
        </w:rPr>
        <w:t>Pouczenie:</w:t>
      </w:r>
    </w:p>
    <w:p w14:paraId="56F79719" w14:textId="0E1CD9E4" w:rsidR="00B4082D" w:rsidRPr="00B4082D" w:rsidRDefault="00B4082D" w:rsidP="00B4082D">
      <w:pPr>
        <w:pStyle w:val="Bezodstpw"/>
        <w:jc w:val="both"/>
        <w:rPr>
          <w:rFonts w:ascii="Times New Roman" w:hAnsi="Times New Roman" w:cs="Times New Roman"/>
          <w:bCs/>
          <w:sz w:val="16"/>
          <w:szCs w:val="16"/>
        </w:rPr>
      </w:pPr>
      <w:r w:rsidRPr="00B4082D">
        <w:rPr>
          <w:rFonts w:ascii="Times New Roman" w:hAnsi="Times New Roman" w:cs="Times New Roman"/>
          <w:bCs/>
          <w:sz w:val="16"/>
          <w:szCs w:val="16"/>
        </w:rPr>
        <w:t>Stroną postępowania w sprawie wydania decyzji o środowiskowych uwarunkowaniach jest wnioskodawca oraz podmiot, któremu przysługuje prawo rzeczowe do nieruchomości znajdującej się w obszarze, na który będzie oddziaływać przedsięwzięcie w wariancie zaproponowanym przez wnioskodawcę, z zastrzeżeniem art. 81 ust. 1. Przez obszar ten rozumie się:</w:t>
      </w:r>
    </w:p>
    <w:p w14:paraId="224BFA8C" w14:textId="79C73EF6" w:rsidR="00B4082D" w:rsidRPr="00B4082D" w:rsidRDefault="00B4082D" w:rsidP="00B4082D">
      <w:pPr>
        <w:pStyle w:val="Bezodstpw"/>
        <w:numPr>
          <w:ilvl w:val="0"/>
          <w:numId w:val="40"/>
        </w:numPr>
        <w:jc w:val="both"/>
        <w:rPr>
          <w:rFonts w:ascii="Times New Roman" w:hAnsi="Times New Roman" w:cs="Times New Roman"/>
          <w:bCs/>
          <w:sz w:val="16"/>
          <w:szCs w:val="16"/>
        </w:rPr>
      </w:pPr>
      <w:r w:rsidRPr="00B4082D">
        <w:rPr>
          <w:rFonts w:ascii="Times New Roman" w:hAnsi="Times New Roman" w:cs="Times New Roman"/>
          <w:bCs/>
          <w:sz w:val="16"/>
          <w:szCs w:val="16"/>
        </w:rPr>
        <w:t>przewidywany teren, na którym będzie realizowane przedsięwzięcie, oraz obszar znajdujący się w odległości 100 m od granic tego terenu;</w:t>
      </w:r>
    </w:p>
    <w:p w14:paraId="03DB9877" w14:textId="2E77D88C" w:rsidR="00B4082D" w:rsidRPr="00B4082D" w:rsidRDefault="00B4082D" w:rsidP="00B4082D">
      <w:pPr>
        <w:pStyle w:val="Bezodstpw"/>
        <w:numPr>
          <w:ilvl w:val="0"/>
          <w:numId w:val="40"/>
        </w:numPr>
        <w:jc w:val="both"/>
        <w:rPr>
          <w:rFonts w:ascii="Times New Roman" w:hAnsi="Times New Roman" w:cs="Times New Roman"/>
          <w:bCs/>
          <w:sz w:val="16"/>
          <w:szCs w:val="16"/>
        </w:rPr>
      </w:pPr>
      <w:r w:rsidRPr="00B4082D">
        <w:rPr>
          <w:rFonts w:ascii="Times New Roman" w:hAnsi="Times New Roman" w:cs="Times New Roman"/>
          <w:bCs/>
          <w:sz w:val="16"/>
          <w:szCs w:val="16"/>
        </w:rPr>
        <w:lastRenderedPageBreak/>
        <w:t>działki, na których w wyniku realizacji, eksploatacji lub użytkowania przedsięwzięcia zostałyby przekroczone standardy jakości środowiska, lub</w:t>
      </w:r>
    </w:p>
    <w:p w14:paraId="54B543EF" w14:textId="46BB4CC6" w:rsidR="00B4082D" w:rsidRPr="00B4082D" w:rsidRDefault="00B4082D" w:rsidP="00B4082D">
      <w:pPr>
        <w:pStyle w:val="Bezodstpw"/>
        <w:numPr>
          <w:ilvl w:val="0"/>
          <w:numId w:val="40"/>
        </w:numPr>
        <w:jc w:val="both"/>
        <w:rPr>
          <w:rFonts w:ascii="Times New Roman" w:hAnsi="Times New Roman" w:cs="Times New Roman"/>
          <w:bCs/>
          <w:sz w:val="16"/>
          <w:szCs w:val="16"/>
        </w:rPr>
      </w:pPr>
      <w:r w:rsidRPr="00B4082D">
        <w:rPr>
          <w:rFonts w:ascii="Times New Roman" w:hAnsi="Times New Roman" w:cs="Times New Roman"/>
          <w:bCs/>
          <w:sz w:val="16"/>
          <w:szCs w:val="16"/>
        </w:rPr>
        <w:t>działki znajdujące się w zasięgu znaczącego oddziaływania przedsięwzięcia, które może wprowadzić ograniczenia w zagospodarowaniu nieruchomości, zgodnie z jej aktualnym przeznaczeniem.</w:t>
      </w:r>
    </w:p>
    <w:p w14:paraId="2C471B52" w14:textId="77777777" w:rsidR="00FE7014" w:rsidRDefault="00FE7014" w:rsidP="000F36E6">
      <w:pPr>
        <w:pStyle w:val="Bezodstpw"/>
        <w:jc w:val="both"/>
        <w:rPr>
          <w:rFonts w:ascii="Times New Roman" w:hAnsi="Times New Roman" w:cs="Times New Roman"/>
          <w:b/>
          <w:sz w:val="16"/>
          <w:szCs w:val="16"/>
          <w:u w:val="single"/>
        </w:rPr>
      </w:pPr>
    </w:p>
    <w:p w14:paraId="6ABA5A31" w14:textId="77777777" w:rsidR="005D0EC5" w:rsidRPr="00E8153E" w:rsidRDefault="005D0EC5" w:rsidP="005D0EC5">
      <w:pPr>
        <w:pStyle w:val="Bezodstpw"/>
        <w:rPr>
          <w:rFonts w:ascii="Times New Roman" w:hAnsi="Times New Roman" w:cs="Times New Roman"/>
          <w:sz w:val="16"/>
          <w:szCs w:val="16"/>
        </w:rPr>
      </w:pPr>
    </w:p>
    <w:p w14:paraId="0A230CDB" w14:textId="77777777" w:rsidR="005D0EC5" w:rsidRPr="00AE5D8E" w:rsidRDefault="005D0EC5" w:rsidP="005D0EC5">
      <w:pPr>
        <w:pStyle w:val="Bezodstpw"/>
        <w:spacing w:line="276" w:lineRule="auto"/>
        <w:jc w:val="both"/>
        <w:rPr>
          <w:rFonts w:ascii="Times New Roman" w:hAnsi="Times New Roman" w:cs="Times New Roman"/>
          <w:b/>
          <w:bCs/>
          <w:sz w:val="16"/>
          <w:szCs w:val="16"/>
        </w:rPr>
      </w:pPr>
      <w:r w:rsidRPr="00AE5D8E">
        <w:rPr>
          <w:rFonts w:ascii="Times New Roman" w:hAnsi="Times New Roman" w:cs="Times New Roman"/>
          <w:b/>
          <w:bCs/>
          <w:sz w:val="16"/>
          <w:szCs w:val="16"/>
        </w:rPr>
        <w:t xml:space="preserve">Na podstawie art. 13.1 RODO [Rozporządzenie Parlamentu Europejskiego i Rady (UE) 2016/679 z dnia 27 kwietnia 2016 r. w sprawie ochrony osób fizycznych w związku z przetwarzaniem danych osobowych i w sprawie swobodnego przepływu takich danych oraz uchylenia dyrektywy 95/48/WE (ogólne rozporządzenie o ochronie danych) – Dz.U.UE.L 2016.119.1], wobec uzyskania od Pani/Pana danych osobowych, informuje, że: </w:t>
      </w:r>
    </w:p>
    <w:p w14:paraId="7DB0D51E" w14:textId="77777777" w:rsidR="005D0EC5" w:rsidRPr="00AE5D8E" w:rsidRDefault="005D0EC5" w:rsidP="005D0EC5">
      <w:pPr>
        <w:pStyle w:val="Bezodstpw"/>
        <w:spacing w:line="276" w:lineRule="auto"/>
        <w:jc w:val="both"/>
        <w:rPr>
          <w:rFonts w:ascii="Times New Roman" w:hAnsi="Times New Roman" w:cs="Times New Roman"/>
          <w:sz w:val="16"/>
          <w:szCs w:val="16"/>
        </w:rPr>
      </w:pPr>
    </w:p>
    <w:p w14:paraId="03ECDC82" w14:textId="68F8E8E2"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Administratorem Pana/Pani danych osobowych (ADO) jest Wójt Gminy Rewal z siedzibą w Urzędzie Gminy w Rewalu przy </w:t>
      </w:r>
      <w:r>
        <w:rPr>
          <w:rFonts w:ascii="Times New Roman" w:hAnsi="Times New Roman" w:cs="Times New Roman"/>
          <w:sz w:val="16"/>
          <w:szCs w:val="16"/>
        </w:rPr>
        <w:t xml:space="preserve">                                     </w:t>
      </w:r>
      <w:r w:rsidRPr="00AE5D8E">
        <w:rPr>
          <w:rFonts w:ascii="Times New Roman" w:hAnsi="Times New Roman" w:cs="Times New Roman"/>
          <w:sz w:val="16"/>
          <w:szCs w:val="16"/>
        </w:rPr>
        <w:t>ul. Mickiewicza 19</w:t>
      </w:r>
      <w:r>
        <w:rPr>
          <w:rFonts w:ascii="Times New Roman" w:hAnsi="Times New Roman" w:cs="Times New Roman"/>
          <w:sz w:val="16"/>
          <w:szCs w:val="16"/>
        </w:rPr>
        <w:t xml:space="preserve"> </w:t>
      </w:r>
      <w:r w:rsidRPr="00AE5D8E">
        <w:rPr>
          <w:rFonts w:ascii="Times New Roman" w:hAnsi="Times New Roman" w:cs="Times New Roman"/>
          <w:sz w:val="16"/>
          <w:szCs w:val="16"/>
        </w:rPr>
        <w:t>w Rewalu (kod pocztowy: 72-3</w:t>
      </w:r>
      <w:r w:rsidR="00CE128F">
        <w:rPr>
          <w:rFonts w:ascii="Times New Roman" w:hAnsi="Times New Roman" w:cs="Times New Roman"/>
          <w:sz w:val="16"/>
          <w:szCs w:val="16"/>
        </w:rPr>
        <w:t>44</w:t>
      </w:r>
      <w:r w:rsidRPr="00AE5D8E">
        <w:rPr>
          <w:rFonts w:ascii="Times New Roman" w:hAnsi="Times New Roman" w:cs="Times New Roman"/>
          <w:sz w:val="16"/>
          <w:szCs w:val="16"/>
        </w:rPr>
        <w:t>)</w:t>
      </w:r>
      <w:r>
        <w:rPr>
          <w:rFonts w:ascii="Times New Roman" w:hAnsi="Times New Roman" w:cs="Times New Roman"/>
          <w:sz w:val="16"/>
          <w:szCs w:val="16"/>
        </w:rPr>
        <w:t>.</w:t>
      </w:r>
    </w:p>
    <w:p w14:paraId="30D41D67" w14:textId="31A7AB1C"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Kontakt do Inspektora Ochrony Danych: tel. 91 38 49 01</w:t>
      </w:r>
      <w:r w:rsidR="00CE128F">
        <w:rPr>
          <w:rFonts w:ascii="Times New Roman" w:hAnsi="Times New Roman" w:cs="Times New Roman"/>
          <w:sz w:val="16"/>
          <w:szCs w:val="16"/>
        </w:rPr>
        <w:t>3</w:t>
      </w:r>
      <w:bookmarkStart w:id="0" w:name="_GoBack"/>
      <w:bookmarkEnd w:id="0"/>
      <w:r w:rsidRPr="00AE5D8E">
        <w:rPr>
          <w:rFonts w:ascii="Times New Roman" w:hAnsi="Times New Roman" w:cs="Times New Roman"/>
          <w:sz w:val="16"/>
          <w:szCs w:val="16"/>
        </w:rPr>
        <w:t xml:space="preserve"> lub e-mail: iod@rewal.pl</w:t>
      </w:r>
    </w:p>
    <w:p w14:paraId="5478B868" w14:textId="4B387D85"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Cel przetwarzania: rozpatrzenie </w:t>
      </w:r>
      <w:r w:rsidR="00B4082D">
        <w:rPr>
          <w:rFonts w:ascii="Times New Roman" w:hAnsi="Times New Roman" w:cs="Times New Roman"/>
          <w:sz w:val="16"/>
          <w:szCs w:val="16"/>
        </w:rPr>
        <w:t xml:space="preserve">wniosku i prowadzenie postępowania o wydanie decyzji środowiskowej. </w:t>
      </w:r>
      <w:r w:rsidRPr="00AE5D8E">
        <w:rPr>
          <w:rFonts w:ascii="Times New Roman" w:hAnsi="Times New Roman" w:cs="Times New Roman"/>
          <w:sz w:val="16"/>
          <w:szCs w:val="16"/>
        </w:rPr>
        <w:t xml:space="preserve">ADO nie przewiduje przetwarzania uzyskanych danych osobowych w celach innych niż wskazane w zdaniu poprzedzającym, gdyby jednak taka okoliczność miała mieć miejsce, o wykorzystaniu uzyskanych danych osobowych na inne cele zostanie Pani/Pan odrębnie poinformowana/y. </w:t>
      </w:r>
    </w:p>
    <w:p w14:paraId="36474C44"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przekazania uzyskanych danych osobowych innym odbiorcom poza jednostkami organizacyjnymi podległymi ADO                          albo organami władzy publicznej zgodnie z postępowaniem właściwym w sprawie. W przypadku ujawnienia się konieczności przekazania danych odbiorcom innym niż w zdaniu poprzedzającym, zostanie Pani/Pan odrębnie poinformowana/y. </w:t>
      </w:r>
    </w:p>
    <w:p w14:paraId="6845A86A"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przekazania uzyskanych danych osobowych do państwa trzeciego lub organizacji międzynarodowej. W przypadku takiego zamiaru zostanie Pani/Pan odrębnie poinformowana/y. </w:t>
      </w:r>
    </w:p>
    <w:p w14:paraId="535AD0EF"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ADO nie przewiduje zautomatyzowanego podejmowania decyzji ani profilowania w oparciu o otrzymane dane osobowe. </w:t>
      </w:r>
    </w:p>
    <w:p w14:paraId="5E0E4647"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Czas przetwarzania danych osobowych wiązać się będzie z realizacją właściwej procedury administracyjnej oraz przepisami prawa upoważniającymi do zachowania i archiwizacji pozyskanych danych. </w:t>
      </w:r>
    </w:p>
    <w:p w14:paraId="64AAE962" w14:textId="77777777" w:rsidR="005D0EC5" w:rsidRPr="00AE5D8E" w:rsidRDefault="005D0EC5" w:rsidP="005D0EC5">
      <w:pPr>
        <w:pStyle w:val="Bezodstpw"/>
        <w:numPr>
          <w:ilvl w:val="0"/>
          <w:numId w:val="39"/>
        </w:numPr>
        <w:spacing w:line="276" w:lineRule="auto"/>
        <w:jc w:val="both"/>
        <w:rPr>
          <w:rFonts w:ascii="Times New Roman" w:hAnsi="Times New Roman" w:cs="Times New Roman"/>
          <w:sz w:val="16"/>
          <w:szCs w:val="16"/>
        </w:rPr>
      </w:pPr>
      <w:r w:rsidRPr="00AE5D8E">
        <w:rPr>
          <w:rFonts w:ascii="Times New Roman" w:hAnsi="Times New Roman" w:cs="Times New Roman"/>
          <w:sz w:val="16"/>
          <w:szCs w:val="16"/>
        </w:rPr>
        <w:t xml:space="preserve">Ma Pani/Pan prawo do: </w:t>
      </w:r>
    </w:p>
    <w:p w14:paraId="0BC83B68"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uzyskania kopii danych osobowych lub ich udostępnienia w siedzibie ADO (w Urzędzie Gminy Rewal) (art. 15 RODO) </w:t>
      </w:r>
    </w:p>
    <w:p w14:paraId="1B9BC05A"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sprostowania danych osobowych (art. 16 RODO), </w:t>
      </w:r>
    </w:p>
    <w:p w14:paraId="412EFFAE"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usunięcia swoich danych osobowych (art. 17 RODO) tzw. „prawo do bycia zapomnianym”, </w:t>
      </w:r>
    </w:p>
    <w:p w14:paraId="43139EE3"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ograniczenia przetwarzania swoich danych osobowych (art. 18 RODO), </w:t>
      </w:r>
    </w:p>
    <w:p w14:paraId="62C33AC9"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żądania przeniesienia własnych danych osobowych w powszechnie używanym formacie do innego administratora danych wskazanego przez siebie (art. 20 RODO), </w:t>
      </w:r>
    </w:p>
    <w:p w14:paraId="76B3266E"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wniesienia sprzeciwu wobec przetwarzania danych osobowych (art. 21 RODO), </w:t>
      </w:r>
    </w:p>
    <w:p w14:paraId="51D63C00"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cofnięcia zgody na przetwarzanie danych osobowych, o ile przetwarzanie odbywa się na podstawie udzielonej uprzednio zgody (art. 7.3 RODO). </w:t>
      </w:r>
    </w:p>
    <w:p w14:paraId="22C8B786" w14:textId="77777777" w:rsidR="005D0EC5" w:rsidRPr="00AE5D8E" w:rsidRDefault="005D0EC5" w:rsidP="005D0EC5">
      <w:pPr>
        <w:pStyle w:val="Bezodstpw"/>
        <w:numPr>
          <w:ilvl w:val="0"/>
          <w:numId w:val="38"/>
        </w:numPr>
        <w:spacing w:line="276" w:lineRule="auto"/>
        <w:ind w:left="1134"/>
        <w:jc w:val="both"/>
        <w:rPr>
          <w:rFonts w:ascii="Times New Roman" w:hAnsi="Times New Roman" w:cs="Times New Roman"/>
          <w:sz w:val="16"/>
          <w:szCs w:val="16"/>
        </w:rPr>
      </w:pPr>
      <w:r w:rsidRPr="00AE5D8E">
        <w:rPr>
          <w:rFonts w:ascii="Times New Roman" w:hAnsi="Times New Roman" w:cs="Times New Roman"/>
          <w:sz w:val="16"/>
          <w:szCs w:val="16"/>
        </w:rPr>
        <w:t xml:space="preserve">Na podstawie art. 77 RODO ma Pani/Pan prawo wniesienia do Prezesa Urzędu Ochrony Danych Osobowych, Urząd Ochrony Danych Osobowych, 00-193 Warszawa,  ul. Stawki 2, tel.: 22 531 03 00, skargi dotyczącej niezgodności przetwarzania przekazanych danych osobowych z RODO. </w:t>
      </w:r>
    </w:p>
    <w:p w14:paraId="09355C43" w14:textId="77777777" w:rsidR="00B00291" w:rsidRPr="00E8153E" w:rsidRDefault="00B00291" w:rsidP="00B00291">
      <w:pPr>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618"/>
      </w:tblGrid>
      <w:tr w:rsidR="00B00291" w:rsidRPr="00E8153E" w14:paraId="784F0EF7" w14:textId="77777777" w:rsidTr="00F77311">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211BE1" w14:textId="77777777" w:rsidR="00B00291" w:rsidRPr="00E8153E" w:rsidRDefault="00B00291" w:rsidP="00F77311">
            <w:pPr>
              <w:pStyle w:val="Bezodstpw"/>
              <w:rPr>
                <w:rFonts w:ascii="Times New Roman" w:hAnsi="Times New Roman" w:cs="Times New Roman"/>
                <w:b/>
                <w:sz w:val="16"/>
                <w:szCs w:val="16"/>
              </w:rPr>
            </w:pPr>
          </w:p>
          <w:p w14:paraId="143760A8" w14:textId="77777777" w:rsidR="00B00291" w:rsidRPr="007255F7" w:rsidRDefault="00B00291" w:rsidP="00B00291">
            <w:pPr>
              <w:jc w:val="center"/>
              <w:rPr>
                <w:rFonts w:ascii="Times New Roman" w:hAnsi="Times New Roman" w:cs="Times New Roman"/>
                <w:sz w:val="20"/>
                <w:szCs w:val="20"/>
              </w:rPr>
            </w:pPr>
            <w:r w:rsidRPr="007255F7">
              <w:rPr>
                <w:rFonts w:ascii="Times New Roman" w:hAnsi="Times New Roman" w:cs="Times New Roman"/>
                <w:b/>
                <w:bCs/>
                <w:sz w:val="20"/>
                <w:szCs w:val="20"/>
              </w:rPr>
              <w:t>Oświadczam iż zapoznałam/em się z treścią dotyczącą przetwarzania moich danych osobowych</w:t>
            </w:r>
          </w:p>
          <w:p w14:paraId="2B83BF4F" w14:textId="77777777" w:rsidR="00B00291" w:rsidRPr="00E8153E" w:rsidRDefault="00B00291" w:rsidP="00F77311">
            <w:pPr>
              <w:pStyle w:val="Bezodstpw"/>
              <w:rPr>
                <w:rFonts w:ascii="Times New Roman" w:hAnsi="Times New Roman" w:cs="Times New Roman"/>
                <w:b/>
                <w:sz w:val="16"/>
                <w:szCs w:val="16"/>
              </w:rPr>
            </w:pPr>
          </w:p>
        </w:tc>
      </w:tr>
    </w:tbl>
    <w:p w14:paraId="0BFE0EB2" w14:textId="77777777" w:rsidR="00B00291" w:rsidRPr="00E8153E" w:rsidRDefault="00B00291" w:rsidP="00B00291">
      <w:pPr>
        <w:pStyle w:val="Bezodstpw"/>
        <w:rPr>
          <w:rFonts w:ascii="Times New Roman" w:hAnsi="Times New Roman" w:cs="Times New Roman"/>
          <w:sz w:val="16"/>
          <w:szCs w:val="16"/>
        </w:rPr>
      </w:pPr>
      <w:r w:rsidRPr="00E8153E">
        <w:rPr>
          <w:rFonts w:ascii="Times New Roman" w:hAnsi="Times New Roman" w:cs="Times New Roman"/>
          <w:sz w:val="16"/>
          <w:szCs w:val="16"/>
        </w:rPr>
        <w:t xml:space="preserve">  </w:t>
      </w:r>
    </w:p>
    <w:p w14:paraId="2C868AF9" w14:textId="77777777" w:rsidR="00B00291" w:rsidRPr="007255F7" w:rsidRDefault="00B00291" w:rsidP="00B00291">
      <w:pPr>
        <w:jc w:val="both"/>
        <w:rPr>
          <w:rFonts w:ascii="Times New Roman" w:hAnsi="Times New Roman" w:cs="Times New Roman"/>
          <w:sz w:val="20"/>
          <w:szCs w:val="20"/>
        </w:rPr>
      </w:pPr>
    </w:p>
    <w:p w14:paraId="408E30CC" w14:textId="77777777" w:rsidR="00B00291" w:rsidRDefault="00B00291" w:rsidP="00B00291">
      <w:pPr>
        <w:jc w:val="both"/>
        <w:rPr>
          <w:rFonts w:ascii="Times New Roman" w:hAnsi="Times New Roman" w:cs="Times New Roman"/>
          <w:sz w:val="24"/>
          <w:szCs w:val="24"/>
        </w:rPr>
      </w:pPr>
    </w:p>
    <w:p w14:paraId="29F2E0BF" w14:textId="77777777" w:rsidR="0022349C" w:rsidRDefault="0022349C" w:rsidP="0022349C">
      <w:pPr>
        <w:pStyle w:val="Bezodstpw"/>
        <w:rPr>
          <w:rFonts w:ascii="Times New Roman" w:hAnsi="Times New Roman" w:cs="Times New Roman"/>
          <w:sz w:val="16"/>
          <w:szCs w:val="16"/>
        </w:rPr>
      </w:pPr>
    </w:p>
    <w:p w14:paraId="65A4C2AC" w14:textId="77777777" w:rsidR="00B00291" w:rsidRPr="00E8153E" w:rsidRDefault="00B00291" w:rsidP="0022349C">
      <w:pPr>
        <w:pStyle w:val="Bezodstpw"/>
        <w:rPr>
          <w:rFonts w:ascii="Times New Roman" w:hAnsi="Times New Roman" w:cs="Times New Roman"/>
          <w:sz w:val="16"/>
          <w:szCs w:val="16"/>
        </w:rPr>
      </w:pPr>
    </w:p>
    <w:p w14:paraId="7CCD1EAA" w14:textId="77777777" w:rsidR="0022349C" w:rsidRPr="00E8153E" w:rsidRDefault="0022349C" w:rsidP="0022349C">
      <w:pPr>
        <w:pStyle w:val="Bezodstpw"/>
        <w:rPr>
          <w:rFonts w:ascii="Times New Roman" w:hAnsi="Times New Roman" w:cs="Times New Roman"/>
          <w:sz w:val="16"/>
          <w:szCs w:val="16"/>
        </w:rPr>
      </w:pPr>
    </w:p>
    <w:p w14:paraId="641E6C52" w14:textId="77777777" w:rsidR="0022349C" w:rsidRPr="00E8153E" w:rsidRDefault="0022349C" w:rsidP="0022349C">
      <w:pPr>
        <w:pStyle w:val="Bezodstpw"/>
        <w:rPr>
          <w:rFonts w:ascii="Times New Roman" w:hAnsi="Times New Roman" w:cs="Times New Roman"/>
          <w:sz w:val="16"/>
          <w:szCs w:val="16"/>
        </w:rPr>
      </w:pPr>
    </w:p>
    <w:p w14:paraId="7E2E7CB2" w14:textId="77777777" w:rsidR="0022349C" w:rsidRPr="00E8153E" w:rsidRDefault="00794EFE" w:rsidP="0022349C">
      <w:pPr>
        <w:pStyle w:val="Bezodstpw"/>
        <w:spacing w:line="276" w:lineRule="auto"/>
        <w:ind w:firstLine="360"/>
        <w:jc w:val="center"/>
        <w:rPr>
          <w:rFonts w:ascii="Times New Roman" w:hAnsi="Times New Roman" w:cs="Times New Roman"/>
          <w:sz w:val="16"/>
          <w:szCs w:val="16"/>
        </w:rPr>
      </w:pPr>
      <w:r>
        <w:rPr>
          <w:rFonts w:ascii="Times New Roman" w:hAnsi="Times New Roman" w:cs="Times New Roman"/>
          <w:sz w:val="12"/>
          <w:szCs w:val="12"/>
        </w:rPr>
        <w:t>………………………………………………………………..</w:t>
      </w:r>
      <w:r w:rsidR="0022349C" w:rsidRPr="00E8153E">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sz w:val="12"/>
          <w:szCs w:val="12"/>
        </w:rPr>
        <w:t>………………………………………………………………..</w:t>
      </w:r>
      <w:r w:rsidR="0022349C" w:rsidRPr="00E8153E">
        <w:rPr>
          <w:rFonts w:ascii="Times New Roman" w:hAnsi="Times New Roman" w:cs="Times New Roman"/>
          <w:sz w:val="16"/>
          <w:szCs w:val="16"/>
        </w:rPr>
        <w:t xml:space="preserve">                       </w:t>
      </w:r>
    </w:p>
    <w:p w14:paraId="5872C2FB" w14:textId="77777777" w:rsidR="0022349C" w:rsidRPr="00794EFE" w:rsidRDefault="00794EFE" w:rsidP="00794EFE">
      <w:pPr>
        <w:pStyle w:val="Bezodstpw"/>
        <w:spacing w:line="276" w:lineRule="auto"/>
        <w:rPr>
          <w:rFonts w:ascii="Times New Roman" w:hAnsi="Times New Roman" w:cs="Times New Roman"/>
          <w:sz w:val="14"/>
          <w:szCs w:val="14"/>
        </w:rPr>
      </w:pPr>
      <w:r>
        <w:rPr>
          <w:rFonts w:ascii="Times New Roman" w:hAnsi="Times New Roman" w:cs="Times New Roman"/>
          <w:sz w:val="16"/>
          <w:szCs w:val="16"/>
        </w:rPr>
        <w:t xml:space="preserve">                  </w:t>
      </w:r>
      <w:r w:rsidRPr="00794EFE">
        <w:rPr>
          <w:rFonts w:ascii="Times New Roman" w:hAnsi="Times New Roman" w:cs="Times New Roman"/>
          <w:sz w:val="14"/>
          <w:szCs w:val="14"/>
        </w:rPr>
        <w:t xml:space="preserve">          </w:t>
      </w:r>
      <w:r w:rsidR="000F36E6" w:rsidRPr="00794EFE">
        <w:rPr>
          <w:rFonts w:ascii="Times New Roman" w:hAnsi="Times New Roman" w:cs="Times New Roman"/>
          <w:sz w:val="14"/>
          <w:szCs w:val="14"/>
        </w:rPr>
        <w:t xml:space="preserve"> </w:t>
      </w:r>
      <w:r w:rsidR="0022349C" w:rsidRPr="00794EFE">
        <w:rPr>
          <w:rFonts w:ascii="Times New Roman" w:hAnsi="Times New Roman" w:cs="Times New Roman"/>
          <w:sz w:val="14"/>
          <w:szCs w:val="14"/>
        </w:rPr>
        <w:t xml:space="preserve">(miejscowość, data)                                                             </w:t>
      </w:r>
      <w:r w:rsidR="000F36E6" w:rsidRPr="00794EFE">
        <w:rPr>
          <w:rFonts w:ascii="Times New Roman" w:hAnsi="Times New Roman" w:cs="Times New Roman"/>
          <w:sz w:val="14"/>
          <w:szCs w:val="14"/>
        </w:rPr>
        <w:t xml:space="preserve">                                                   </w:t>
      </w:r>
      <w:r w:rsidR="0022349C" w:rsidRPr="00794EFE">
        <w:rPr>
          <w:rFonts w:ascii="Times New Roman" w:hAnsi="Times New Roman" w:cs="Times New Roman"/>
          <w:sz w:val="14"/>
          <w:szCs w:val="14"/>
        </w:rPr>
        <w:t xml:space="preserve">                                          </w:t>
      </w:r>
      <w:r>
        <w:rPr>
          <w:rFonts w:ascii="Times New Roman" w:hAnsi="Times New Roman" w:cs="Times New Roman"/>
          <w:sz w:val="14"/>
          <w:szCs w:val="14"/>
        </w:rPr>
        <w:t xml:space="preserve">     </w:t>
      </w:r>
      <w:r w:rsidR="0022349C" w:rsidRPr="00794EFE">
        <w:rPr>
          <w:rFonts w:ascii="Times New Roman" w:hAnsi="Times New Roman" w:cs="Times New Roman"/>
          <w:sz w:val="14"/>
          <w:szCs w:val="14"/>
        </w:rPr>
        <w:t>(podpis)</w:t>
      </w:r>
    </w:p>
    <w:p w14:paraId="45AEFD03" w14:textId="77777777" w:rsidR="00794EFE" w:rsidRDefault="00794EFE" w:rsidP="00794EFE">
      <w:pPr>
        <w:pStyle w:val="Bezodstpw"/>
        <w:spacing w:line="276" w:lineRule="auto"/>
        <w:rPr>
          <w:rFonts w:ascii="Times New Roman" w:hAnsi="Times New Roman" w:cs="Times New Roman"/>
          <w:sz w:val="16"/>
          <w:szCs w:val="16"/>
        </w:rPr>
      </w:pPr>
    </w:p>
    <w:p w14:paraId="652D3028" w14:textId="77777777" w:rsidR="00710C82" w:rsidRDefault="00710C82" w:rsidP="00794EFE">
      <w:pPr>
        <w:pStyle w:val="Bezodstpw"/>
        <w:spacing w:line="276" w:lineRule="auto"/>
        <w:rPr>
          <w:rFonts w:ascii="Times New Roman" w:hAnsi="Times New Roman" w:cs="Times New Roman"/>
          <w:sz w:val="16"/>
          <w:szCs w:val="16"/>
        </w:rPr>
      </w:pPr>
    </w:p>
    <w:p w14:paraId="119D6718" w14:textId="77777777" w:rsidR="00E06525" w:rsidRDefault="00E06525" w:rsidP="00794EFE">
      <w:pPr>
        <w:pStyle w:val="Bezodstpw"/>
        <w:spacing w:line="276" w:lineRule="auto"/>
        <w:rPr>
          <w:rFonts w:ascii="Times New Roman" w:hAnsi="Times New Roman" w:cs="Times New Roman"/>
          <w:sz w:val="16"/>
          <w:szCs w:val="16"/>
        </w:rPr>
      </w:pPr>
    </w:p>
    <w:p w14:paraId="5E88C129" w14:textId="77777777" w:rsidR="00E06525" w:rsidRDefault="00E06525" w:rsidP="00794EFE">
      <w:pPr>
        <w:pStyle w:val="Bezodstpw"/>
        <w:spacing w:line="276" w:lineRule="auto"/>
        <w:rPr>
          <w:rFonts w:ascii="Times New Roman" w:hAnsi="Times New Roman" w:cs="Times New Roman"/>
          <w:sz w:val="16"/>
          <w:szCs w:val="16"/>
        </w:rPr>
      </w:pPr>
    </w:p>
    <w:p w14:paraId="318AC6BC" w14:textId="77777777" w:rsidR="005D0EC5" w:rsidRDefault="005D0EC5" w:rsidP="00794EFE">
      <w:pPr>
        <w:pStyle w:val="Bezodstpw"/>
        <w:spacing w:line="276" w:lineRule="auto"/>
        <w:rPr>
          <w:rFonts w:ascii="Times New Roman" w:hAnsi="Times New Roman" w:cs="Times New Roman"/>
          <w:sz w:val="16"/>
          <w:szCs w:val="16"/>
        </w:rPr>
      </w:pPr>
    </w:p>
    <w:p w14:paraId="33F6F94F" w14:textId="77777777" w:rsidR="00B00291" w:rsidRPr="00E8153E" w:rsidRDefault="00B00291" w:rsidP="00794EFE">
      <w:pPr>
        <w:pStyle w:val="Bezodstpw"/>
        <w:spacing w:line="276" w:lineRule="auto"/>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4959"/>
        <w:gridCol w:w="4659"/>
      </w:tblGrid>
      <w:tr w:rsidR="000F36E6" w14:paraId="1065C0BD" w14:textId="77777777" w:rsidTr="000F36E6">
        <w:tc>
          <w:tcPr>
            <w:tcW w:w="9778" w:type="dxa"/>
            <w:gridSpan w:val="2"/>
            <w:tcBorders>
              <w:top w:val="single" w:sz="8" w:space="0" w:color="auto"/>
              <w:left w:val="single" w:sz="8" w:space="0" w:color="auto"/>
              <w:right w:val="single" w:sz="8" w:space="0" w:color="auto"/>
            </w:tcBorders>
            <w:shd w:val="clear" w:color="auto" w:fill="F2F2F2" w:themeFill="background1" w:themeFillShade="F2"/>
          </w:tcPr>
          <w:p w14:paraId="24C70B77" w14:textId="77777777" w:rsidR="000F36E6" w:rsidRDefault="000F36E6" w:rsidP="00B13878">
            <w:pPr>
              <w:jc w:val="both"/>
              <w:rPr>
                <w:rFonts w:ascii="Times New Roman" w:hAnsi="Times New Roman" w:cs="Times New Roman"/>
                <w:sz w:val="12"/>
                <w:szCs w:val="12"/>
              </w:rPr>
            </w:pPr>
          </w:p>
          <w:p w14:paraId="030F9DD0" w14:textId="77777777" w:rsidR="000F36E6" w:rsidRPr="00794EFE" w:rsidRDefault="000F36E6" w:rsidP="000F36E6">
            <w:pPr>
              <w:jc w:val="center"/>
              <w:rPr>
                <w:rFonts w:ascii="Times New Roman" w:hAnsi="Times New Roman" w:cs="Times New Roman"/>
                <w:b/>
                <w:sz w:val="16"/>
                <w:szCs w:val="16"/>
              </w:rPr>
            </w:pPr>
            <w:r w:rsidRPr="00794EFE">
              <w:rPr>
                <w:rFonts w:ascii="Times New Roman" w:hAnsi="Times New Roman" w:cs="Times New Roman"/>
                <w:b/>
                <w:sz w:val="16"/>
                <w:szCs w:val="16"/>
              </w:rPr>
              <w:t>ADNOTACJE ORGANU</w:t>
            </w:r>
          </w:p>
          <w:p w14:paraId="0925F647" w14:textId="77777777" w:rsidR="000F36E6" w:rsidRDefault="000F36E6" w:rsidP="00B13878">
            <w:pPr>
              <w:jc w:val="both"/>
              <w:rPr>
                <w:rFonts w:ascii="Times New Roman" w:hAnsi="Times New Roman" w:cs="Times New Roman"/>
                <w:sz w:val="12"/>
                <w:szCs w:val="12"/>
              </w:rPr>
            </w:pPr>
          </w:p>
        </w:tc>
      </w:tr>
      <w:tr w:rsidR="000F36E6" w14:paraId="5A7037FC" w14:textId="77777777" w:rsidTr="00BB5E42">
        <w:tc>
          <w:tcPr>
            <w:tcW w:w="5033" w:type="dxa"/>
            <w:tcBorders>
              <w:top w:val="single" w:sz="8" w:space="0" w:color="auto"/>
              <w:left w:val="single" w:sz="8" w:space="0" w:color="auto"/>
              <w:bottom w:val="single" w:sz="2" w:space="0" w:color="auto"/>
              <w:right w:val="single" w:sz="2" w:space="0" w:color="auto"/>
            </w:tcBorders>
            <w:shd w:val="clear" w:color="auto" w:fill="F2F2F2" w:themeFill="background1" w:themeFillShade="F2"/>
          </w:tcPr>
          <w:p w14:paraId="2A9FCCF2" w14:textId="77777777" w:rsidR="005D0EC5" w:rsidRDefault="005D0EC5" w:rsidP="00BB5E42">
            <w:pPr>
              <w:pStyle w:val="Bezodstpw"/>
              <w:rPr>
                <w:rFonts w:ascii="Times New Roman" w:hAnsi="Times New Roman" w:cs="Times New Roman"/>
                <w:sz w:val="16"/>
                <w:szCs w:val="16"/>
              </w:rPr>
            </w:pPr>
          </w:p>
          <w:p w14:paraId="4F8636A5" w14:textId="77777777" w:rsidR="000F36E6" w:rsidRPr="00794EFE" w:rsidRDefault="000F36E6"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 xml:space="preserve">Data rejestracji wniosku w rejestrze </w:t>
            </w:r>
            <w:r w:rsidR="005D0EC5">
              <w:rPr>
                <w:rFonts w:ascii="Times New Roman" w:hAnsi="Times New Roman" w:cs="Times New Roman"/>
                <w:sz w:val="16"/>
                <w:szCs w:val="16"/>
              </w:rPr>
              <w:t xml:space="preserve"> </w:t>
            </w:r>
            <w:r w:rsidRPr="00794EFE">
              <w:rPr>
                <w:rFonts w:ascii="Times New Roman" w:hAnsi="Times New Roman" w:cs="Times New Roman"/>
                <w:sz w:val="16"/>
                <w:szCs w:val="16"/>
              </w:rPr>
              <w:t xml:space="preserve">Referatu Ochrony Środowiska </w:t>
            </w:r>
          </w:p>
        </w:tc>
        <w:tc>
          <w:tcPr>
            <w:tcW w:w="4745" w:type="dxa"/>
            <w:tcBorders>
              <w:top w:val="single" w:sz="8" w:space="0" w:color="auto"/>
              <w:left w:val="single" w:sz="2" w:space="0" w:color="auto"/>
              <w:bottom w:val="single" w:sz="2" w:space="0" w:color="auto"/>
              <w:right w:val="single" w:sz="8" w:space="0" w:color="auto"/>
            </w:tcBorders>
            <w:shd w:val="clear" w:color="auto" w:fill="FFFFFF" w:themeFill="background1"/>
          </w:tcPr>
          <w:p w14:paraId="6AEB2826" w14:textId="77777777" w:rsidR="00794EFE" w:rsidRPr="00BB5E42" w:rsidRDefault="00794EFE" w:rsidP="00BB5E42">
            <w:pPr>
              <w:pStyle w:val="Bezodstpw"/>
              <w:rPr>
                <w:rFonts w:ascii="Times New Roman" w:hAnsi="Times New Roman" w:cs="Times New Roman"/>
                <w:sz w:val="12"/>
                <w:szCs w:val="12"/>
              </w:rPr>
            </w:pPr>
          </w:p>
        </w:tc>
      </w:tr>
      <w:tr w:rsidR="00BB5E42" w14:paraId="6FC40E45" w14:textId="77777777" w:rsidTr="00BB5E42">
        <w:tc>
          <w:tcPr>
            <w:tcW w:w="5033"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1E2093E5" w14:textId="77777777" w:rsidR="00BB5E42" w:rsidRPr="00794EFE" w:rsidRDefault="00BB5E42" w:rsidP="00BB5E42">
            <w:pPr>
              <w:pStyle w:val="Bezodstpw"/>
              <w:rPr>
                <w:rFonts w:ascii="Times New Roman" w:hAnsi="Times New Roman" w:cs="Times New Roman"/>
                <w:sz w:val="16"/>
                <w:szCs w:val="16"/>
              </w:rPr>
            </w:pPr>
          </w:p>
          <w:p w14:paraId="62D66765" w14:textId="77777777" w:rsidR="00BB5E42"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Numer sprawy</w:t>
            </w:r>
          </w:p>
        </w:tc>
        <w:tc>
          <w:tcPr>
            <w:tcW w:w="4745" w:type="dxa"/>
            <w:tcBorders>
              <w:top w:val="single" w:sz="2" w:space="0" w:color="auto"/>
              <w:left w:val="single" w:sz="2" w:space="0" w:color="auto"/>
              <w:bottom w:val="single" w:sz="2" w:space="0" w:color="auto"/>
              <w:right w:val="single" w:sz="8" w:space="0" w:color="auto"/>
            </w:tcBorders>
            <w:shd w:val="clear" w:color="auto" w:fill="FFFFFF" w:themeFill="background1"/>
          </w:tcPr>
          <w:p w14:paraId="5649782A" w14:textId="77777777" w:rsidR="00BB5E42" w:rsidRDefault="00BB5E42" w:rsidP="00BB5E42">
            <w:pPr>
              <w:pStyle w:val="Bezodstpw"/>
              <w:rPr>
                <w:rFonts w:ascii="Times New Roman" w:hAnsi="Times New Roman" w:cs="Times New Roman"/>
                <w:sz w:val="12"/>
                <w:szCs w:val="12"/>
              </w:rPr>
            </w:pPr>
          </w:p>
          <w:p w14:paraId="5B93C15E" w14:textId="77777777" w:rsidR="00794EFE" w:rsidRDefault="00794EFE" w:rsidP="00BB5E42">
            <w:pPr>
              <w:pStyle w:val="Bezodstpw"/>
              <w:rPr>
                <w:rFonts w:ascii="Times New Roman" w:hAnsi="Times New Roman" w:cs="Times New Roman"/>
                <w:sz w:val="12"/>
                <w:szCs w:val="12"/>
              </w:rPr>
            </w:pPr>
          </w:p>
          <w:p w14:paraId="4E6E1262" w14:textId="77777777" w:rsidR="00794EFE" w:rsidRPr="00BB5E42" w:rsidRDefault="00794EFE" w:rsidP="00BB5E42">
            <w:pPr>
              <w:pStyle w:val="Bezodstpw"/>
              <w:rPr>
                <w:rFonts w:ascii="Times New Roman" w:hAnsi="Times New Roman" w:cs="Times New Roman"/>
                <w:sz w:val="12"/>
                <w:szCs w:val="12"/>
              </w:rPr>
            </w:pPr>
          </w:p>
        </w:tc>
      </w:tr>
      <w:tr w:rsidR="000F36E6" w14:paraId="6582CAFD" w14:textId="77777777" w:rsidTr="00BB5E42">
        <w:tc>
          <w:tcPr>
            <w:tcW w:w="5033"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4F6450A5" w14:textId="77777777" w:rsidR="000F36E6" w:rsidRPr="00794EFE" w:rsidRDefault="000F36E6" w:rsidP="00BB5E42">
            <w:pPr>
              <w:pStyle w:val="Bezodstpw"/>
              <w:rPr>
                <w:rFonts w:ascii="Times New Roman" w:hAnsi="Times New Roman" w:cs="Times New Roman"/>
                <w:sz w:val="16"/>
                <w:szCs w:val="16"/>
              </w:rPr>
            </w:pPr>
          </w:p>
          <w:p w14:paraId="5676B337" w14:textId="77777777" w:rsidR="000F36E6"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Data weryfikacji wniosku</w:t>
            </w:r>
          </w:p>
        </w:tc>
        <w:tc>
          <w:tcPr>
            <w:tcW w:w="4745" w:type="dxa"/>
            <w:tcBorders>
              <w:top w:val="single" w:sz="2" w:space="0" w:color="auto"/>
              <w:left w:val="single" w:sz="2" w:space="0" w:color="auto"/>
              <w:right w:val="single" w:sz="8" w:space="0" w:color="auto"/>
            </w:tcBorders>
            <w:shd w:val="clear" w:color="auto" w:fill="FFFFFF" w:themeFill="background1"/>
          </w:tcPr>
          <w:p w14:paraId="22C626B0" w14:textId="77777777" w:rsidR="000F36E6" w:rsidRDefault="000F36E6" w:rsidP="00BB5E42">
            <w:pPr>
              <w:pStyle w:val="Bezodstpw"/>
              <w:rPr>
                <w:rFonts w:ascii="Times New Roman" w:hAnsi="Times New Roman" w:cs="Times New Roman"/>
                <w:sz w:val="12"/>
                <w:szCs w:val="12"/>
              </w:rPr>
            </w:pPr>
          </w:p>
          <w:p w14:paraId="26C70262" w14:textId="77777777" w:rsidR="00794EFE" w:rsidRDefault="00794EFE" w:rsidP="00BB5E42">
            <w:pPr>
              <w:pStyle w:val="Bezodstpw"/>
              <w:rPr>
                <w:rFonts w:ascii="Times New Roman" w:hAnsi="Times New Roman" w:cs="Times New Roman"/>
                <w:sz w:val="12"/>
                <w:szCs w:val="12"/>
              </w:rPr>
            </w:pPr>
          </w:p>
          <w:p w14:paraId="3BB33847" w14:textId="77777777" w:rsidR="00794EFE" w:rsidRPr="00BB5E42" w:rsidRDefault="00794EFE" w:rsidP="00BB5E42">
            <w:pPr>
              <w:pStyle w:val="Bezodstpw"/>
              <w:rPr>
                <w:rFonts w:ascii="Times New Roman" w:hAnsi="Times New Roman" w:cs="Times New Roman"/>
                <w:sz w:val="12"/>
                <w:szCs w:val="12"/>
              </w:rPr>
            </w:pPr>
          </w:p>
        </w:tc>
      </w:tr>
      <w:tr w:rsidR="000F36E6" w14:paraId="48935CF7" w14:textId="77777777" w:rsidTr="00BB5E42">
        <w:tc>
          <w:tcPr>
            <w:tcW w:w="5033" w:type="dxa"/>
            <w:tcBorders>
              <w:top w:val="single" w:sz="2" w:space="0" w:color="auto"/>
              <w:left w:val="single" w:sz="8" w:space="0" w:color="auto"/>
              <w:bottom w:val="single" w:sz="8" w:space="0" w:color="auto"/>
              <w:right w:val="single" w:sz="2" w:space="0" w:color="auto"/>
            </w:tcBorders>
            <w:shd w:val="clear" w:color="auto" w:fill="F2F2F2" w:themeFill="background1" w:themeFillShade="F2"/>
          </w:tcPr>
          <w:p w14:paraId="65B24BE3" w14:textId="77777777" w:rsidR="000F36E6" w:rsidRPr="00794EFE" w:rsidRDefault="000F36E6" w:rsidP="00BB5E42">
            <w:pPr>
              <w:pStyle w:val="Bezodstpw"/>
              <w:rPr>
                <w:rFonts w:ascii="Times New Roman" w:hAnsi="Times New Roman" w:cs="Times New Roman"/>
                <w:sz w:val="16"/>
                <w:szCs w:val="16"/>
              </w:rPr>
            </w:pPr>
          </w:p>
          <w:p w14:paraId="04162699" w14:textId="77777777" w:rsidR="00BB5E42" w:rsidRPr="00794EFE" w:rsidRDefault="00BB5E42" w:rsidP="00BB5E42">
            <w:pPr>
              <w:pStyle w:val="Bezodstpw"/>
              <w:rPr>
                <w:rFonts w:ascii="Times New Roman" w:hAnsi="Times New Roman" w:cs="Times New Roman"/>
                <w:sz w:val="16"/>
                <w:szCs w:val="16"/>
              </w:rPr>
            </w:pPr>
          </w:p>
          <w:p w14:paraId="60D37AF8" w14:textId="77777777" w:rsidR="00794EFE" w:rsidRDefault="00794EFE" w:rsidP="00BB5E42">
            <w:pPr>
              <w:pStyle w:val="Bezodstpw"/>
              <w:rPr>
                <w:rFonts w:ascii="Times New Roman" w:hAnsi="Times New Roman" w:cs="Times New Roman"/>
                <w:sz w:val="16"/>
                <w:szCs w:val="16"/>
              </w:rPr>
            </w:pPr>
          </w:p>
          <w:p w14:paraId="2C216F8F" w14:textId="77777777" w:rsidR="00794EFE" w:rsidRDefault="00794EFE" w:rsidP="00BB5E42">
            <w:pPr>
              <w:pStyle w:val="Bezodstpw"/>
              <w:rPr>
                <w:rFonts w:ascii="Times New Roman" w:hAnsi="Times New Roman" w:cs="Times New Roman"/>
                <w:sz w:val="16"/>
                <w:szCs w:val="16"/>
              </w:rPr>
            </w:pPr>
          </w:p>
          <w:p w14:paraId="19C19745" w14:textId="77777777" w:rsidR="000F36E6"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Weryfikujący wniosek  (podpis i pieczęć imienna)</w:t>
            </w:r>
          </w:p>
        </w:tc>
        <w:tc>
          <w:tcPr>
            <w:tcW w:w="4745" w:type="dxa"/>
            <w:tcBorders>
              <w:left w:val="single" w:sz="2" w:space="0" w:color="auto"/>
              <w:bottom w:val="single" w:sz="8" w:space="0" w:color="auto"/>
              <w:right w:val="single" w:sz="8" w:space="0" w:color="auto"/>
            </w:tcBorders>
            <w:shd w:val="clear" w:color="auto" w:fill="FFFFFF" w:themeFill="background1"/>
          </w:tcPr>
          <w:p w14:paraId="32D4EF22" w14:textId="77777777" w:rsidR="000F36E6" w:rsidRPr="00BB5E42" w:rsidRDefault="000F36E6" w:rsidP="00BB5E42">
            <w:pPr>
              <w:pStyle w:val="Bezodstpw"/>
              <w:rPr>
                <w:rFonts w:ascii="Times New Roman" w:hAnsi="Times New Roman" w:cs="Times New Roman"/>
                <w:sz w:val="12"/>
                <w:szCs w:val="12"/>
              </w:rPr>
            </w:pPr>
          </w:p>
          <w:p w14:paraId="2DE6C69E" w14:textId="77777777" w:rsidR="000F36E6" w:rsidRDefault="000F36E6" w:rsidP="00BB5E42">
            <w:pPr>
              <w:pStyle w:val="Bezodstpw"/>
              <w:rPr>
                <w:rFonts w:ascii="Times New Roman" w:hAnsi="Times New Roman" w:cs="Times New Roman"/>
                <w:sz w:val="12"/>
                <w:szCs w:val="12"/>
              </w:rPr>
            </w:pPr>
          </w:p>
          <w:p w14:paraId="095E5805" w14:textId="77777777" w:rsidR="00794EFE" w:rsidRDefault="00794EFE" w:rsidP="00BB5E42">
            <w:pPr>
              <w:pStyle w:val="Bezodstpw"/>
              <w:rPr>
                <w:rFonts w:ascii="Times New Roman" w:hAnsi="Times New Roman" w:cs="Times New Roman"/>
                <w:sz w:val="12"/>
                <w:szCs w:val="12"/>
              </w:rPr>
            </w:pPr>
          </w:p>
          <w:p w14:paraId="03636946" w14:textId="77777777" w:rsidR="00794EFE" w:rsidRDefault="00794EFE" w:rsidP="00BB5E42">
            <w:pPr>
              <w:pStyle w:val="Bezodstpw"/>
              <w:rPr>
                <w:rFonts w:ascii="Times New Roman" w:hAnsi="Times New Roman" w:cs="Times New Roman"/>
                <w:sz w:val="12"/>
                <w:szCs w:val="12"/>
              </w:rPr>
            </w:pPr>
          </w:p>
          <w:p w14:paraId="17CA516A" w14:textId="77777777" w:rsidR="00794EFE" w:rsidRDefault="00794EFE" w:rsidP="00BB5E42">
            <w:pPr>
              <w:pStyle w:val="Bezodstpw"/>
              <w:rPr>
                <w:rFonts w:ascii="Times New Roman" w:hAnsi="Times New Roman" w:cs="Times New Roman"/>
                <w:sz w:val="12"/>
                <w:szCs w:val="12"/>
              </w:rPr>
            </w:pPr>
          </w:p>
          <w:p w14:paraId="47A1FEB6" w14:textId="77777777" w:rsidR="00BB5E42" w:rsidRPr="00BB5E42" w:rsidRDefault="00BB5E42" w:rsidP="00BB5E42">
            <w:pPr>
              <w:pStyle w:val="Bezodstpw"/>
              <w:rPr>
                <w:rFonts w:ascii="Times New Roman" w:hAnsi="Times New Roman" w:cs="Times New Roman"/>
                <w:sz w:val="12"/>
                <w:szCs w:val="12"/>
              </w:rPr>
            </w:pPr>
          </w:p>
          <w:p w14:paraId="2CB57697" w14:textId="77777777" w:rsidR="000F36E6" w:rsidRPr="00BB5E42" w:rsidRDefault="000F36E6" w:rsidP="00BB5E42">
            <w:pPr>
              <w:pStyle w:val="Bezodstpw"/>
              <w:rPr>
                <w:rFonts w:ascii="Times New Roman" w:hAnsi="Times New Roman" w:cs="Times New Roman"/>
                <w:sz w:val="12"/>
                <w:szCs w:val="12"/>
              </w:rPr>
            </w:pPr>
          </w:p>
        </w:tc>
      </w:tr>
    </w:tbl>
    <w:p w14:paraId="58624EF7" w14:textId="77777777" w:rsidR="00430F0C" w:rsidRPr="00430F0C" w:rsidRDefault="00430F0C" w:rsidP="00794EFE">
      <w:pPr>
        <w:pStyle w:val="Bezodstpw"/>
        <w:spacing w:line="276" w:lineRule="auto"/>
        <w:rPr>
          <w:rFonts w:ascii="Times New Roman" w:hAnsi="Times New Roman" w:cs="Times New Roman"/>
          <w:sz w:val="12"/>
          <w:szCs w:val="12"/>
        </w:rPr>
      </w:pPr>
    </w:p>
    <w:sectPr w:rsidR="00430F0C" w:rsidRPr="00430F0C" w:rsidSect="00E06525">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60952" w14:textId="77777777" w:rsidR="008361AF" w:rsidRDefault="008361AF" w:rsidP="009F7429">
      <w:pPr>
        <w:spacing w:after="0" w:line="240" w:lineRule="auto"/>
      </w:pPr>
      <w:r>
        <w:separator/>
      </w:r>
    </w:p>
  </w:endnote>
  <w:endnote w:type="continuationSeparator" w:id="0">
    <w:p w14:paraId="33E19F3B" w14:textId="77777777" w:rsidR="008361AF" w:rsidRDefault="008361AF" w:rsidP="009F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71DF" w14:textId="77777777" w:rsidR="008361AF" w:rsidRDefault="008361AF" w:rsidP="009F7429">
      <w:pPr>
        <w:spacing w:after="0" w:line="240" w:lineRule="auto"/>
      </w:pPr>
      <w:r>
        <w:separator/>
      </w:r>
    </w:p>
  </w:footnote>
  <w:footnote w:type="continuationSeparator" w:id="0">
    <w:p w14:paraId="2C382706" w14:textId="77777777" w:rsidR="008361AF" w:rsidRDefault="008361AF" w:rsidP="009F7429">
      <w:pPr>
        <w:spacing w:after="0" w:line="240" w:lineRule="auto"/>
      </w:pPr>
      <w:r>
        <w:continuationSeparator/>
      </w:r>
    </w:p>
  </w:footnote>
  <w:footnote w:id="1">
    <w:p w14:paraId="307EB15A" w14:textId="77777777"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2">
    <w:p w14:paraId="076695D4" w14:textId="77777777" w:rsidR="00F41A9C" w:rsidRPr="0022349C" w:rsidRDefault="00F41A9C" w:rsidP="008440B6">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3">
    <w:p w14:paraId="058E881D" w14:textId="77777777"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4">
    <w:p w14:paraId="48086673" w14:textId="77777777" w:rsidR="00F41A9C" w:rsidRDefault="00F41A9C" w:rsidP="008440B6">
      <w:pPr>
        <w:pStyle w:val="Tekstprzypisudolnego"/>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0"/>
        </w:tabs>
        <w:ind w:left="458" w:hanging="360"/>
      </w:pPr>
    </w:lvl>
    <w:lvl w:ilvl="1">
      <w:start w:val="1"/>
      <w:numFmt w:val="lowerLetter"/>
      <w:lvlText w:val="%2)"/>
      <w:lvlJc w:val="left"/>
      <w:pPr>
        <w:tabs>
          <w:tab w:val="num" w:pos="1440"/>
        </w:tabs>
        <w:ind w:left="1440" w:hanging="360"/>
      </w:pPr>
      <w:rPr>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8"/>
    <w:lvl w:ilvl="0">
      <w:start w:val="1"/>
      <w:numFmt w:val="lowerLetter"/>
      <w:lvlText w:val="%1)"/>
      <w:lvlJc w:val="left"/>
      <w:pPr>
        <w:tabs>
          <w:tab w:val="num" w:pos="0"/>
        </w:tabs>
        <w:ind w:left="458" w:hanging="360"/>
      </w:pPr>
    </w:lvl>
    <w:lvl w:ilvl="1">
      <w:start w:val="1"/>
      <w:numFmt w:val="decimal"/>
      <w:lvlText w:val="%2."/>
      <w:lvlJc w:val="left"/>
      <w:pPr>
        <w:tabs>
          <w:tab w:val="num" w:pos="360"/>
        </w:tabs>
        <w:ind w:left="360" w:hanging="360"/>
      </w:pPr>
    </w:lvl>
    <w:lvl w:ilvl="2">
      <w:start w:val="1"/>
      <w:numFmt w:val="decimal"/>
      <w:lvlText w:val="%3)"/>
      <w:lvlJc w:val="left"/>
      <w:pPr>
        <w:tabs>
          <w:tab w:val="num" w:pos="2078"/>
        </w:tabs>
        <w:ind w:left="2078" w:hanging="360"/>
      </w:pPr>
      <w:rPr>
        <w:rFonts w:ascii="Times New Roman" w:hAnsi="Times New Roman" w:cs="Times New Roman"/>
        <w:b w:val="0"/>
        <w:i w:val="0"/>
        <w:sz w:val="20"/>
      </w:rPr>
    </w:lvl>
    <w:lvl w:ilvl="3">
      <w:start w:val="1"/>
      <w:numFmt w:val="lowerLetter"/>
      <w:lvlText w:val="%4)"/>
      <w:lvlJc w:val="left"/>
      <w:pPr>
        <w:tabs>
          <w:tab w:val="num" w:pos="2618"/>
        </w:tabs>
        <w:ind w:left="2618" w:hanging="360"/>
      </w:pPr>
      <w:rPr>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38" w:hanging="360"/>
      </w:pPr>
    </w:lvl>
    <w:lvl w:ilvl="5">
      <w:start w:val="1"/>
      <w:numFmt w:val="lowerRoman"/>
      <w:lvlText w:val="%6."/>
      <w:lvlJc w:val="right"/>
      <w:pPr>
        <w:tabs>
          <w:tab w:val="num" w:pos="0"/>
        </w:tabs>
        <w:ind w:left="4058" w:hanging="180"/>
      </w:pPr>
    </w:lvl>
    <w:lvl w:ilvl="6">
      <w:start w:val="1"/>
      <w:numFmt w:val="decimal"/>
      <w:lvlText w:val="%7."/>
      <w:lvlJc w:val="left"/>
      <w:pPr>
        <w:tabs>
          <w:tab w:val="num" w:pos="0"/>
        </w:tabs>
        <w:ind w:left="4778" w:hanging="360"/>
      </w:pPr>
    </w:lvl>
    <w:lvl w:ilvl="7">
      <w:start w:val="1"/>
      <w:numFmt w:val="lowerLetter"/>
      <w:lvlText w:val="%8."/>
      <w:lvlJc w:val="left"/>
      <w:pPr>
        <w:tabs>
          <w:tab w:val="num" w:pos="0"/>
        </w:tabs>
        <w:ind w:left="5498" w:hanging="360"/>
      </w:pPr>
    </w:lvl>
    <w:lvl w:ilvl="8">
      <w:start w:val="1"/>
      <w:numFmt w:val="lowerRoman"/>
      <w:lvlText w:val="%9."/>
      <w:lvlJc w:val="right"/>
      <w:pPr>
        <w:tabs>
          <w:tab w:val="num" w:pos="0"/>
        </w:tabs>
        <w:ind w:left="6218" w:hanging="180"/>
      </w:pPr>
    </w:lvl>
  </w:abstractNum>
  <w:abstractNum w:abstractNumId="2" w15:restartNumberingAfterBreak="0">
    <w:nsid w:val="00000003"/>
    <w:multiLevelType w:val="singleLevel"/>
    <w:tmpl w:val="00000003"/>
    <w:name w:val="WW8Num16"/>
    <w:lvl w:ilvl="0">
      <w:start w:val="1"/>
      <w:numFmt w:val="bullet"/>
      <w:lvlText w:val=""/>
      <w:lvlJc w:val="left"/>
      <w:pPr>
        <w:tabs>
          <w:tab w:val="num" w:pos="458"/>
        </w:tabs>
        <w:ind w:left="458" w:hanging="360"/>
      </w:pPr>
      <w:rPr>
        <w:rFonts w:ascii="Wingdings" w:hAnsi="Wingdings" w:cs="Wingdings"/>
      </w:rPr>
    </w:lvl>
  </w:abstractNum>
  <w:abstractNum w:abstractNumId="3" w15:restartNumberingAfterBreak="0">
    <w:nsid w:val="00000005"/>
    <w:multiLevelType w:val="singleLevel"/>
    <w:tmpl w:val="00000005"/>
    <w:name w:val="WW8Num20"/>
    <w:lvl w:ilvl="0">
      <w:start w:val="1"/>
      <w:numFmt w:val="decimal"/>
      <w:lvlText w:val="%1."/>
      <w:lvlJc w:val="left"/>
      <w:pPr>
        <w:tabs>
          <w:tab w:val="num" w:pos="360"/>
        </w:tabs>
        <w:ind w:left="360" w:hanging="360"/>
      </w:pPr>
    </w:lvl>
  </w:abstractNum>
  <w:abstractNum w:abstractNumId="4" w15:restartNumberingAfterBreak="0">
    <w:nsid w:val="071602C2"/>
    <w:multiLevelType w:val="hybridMultilevel"/>
    <w:tmpl w:val="D16254A2"/>
    <w:lvl w:ilvl="0" w:tplc="04150011">
      <w:start w:val="1"/>
      <w:numFmt w:val="decimal"/>
      <w:lvlText w:val="%1)"/>
      <w:lvlJc w:val="left"/>
      <w:pPr>
        <w:ind w:left="720" w:hanging="360"/>
      </w:pPr>
      <w:rPr>
        <w:rFonts w:hint="default"/>
      </w:rPr>
    </w:lvl>
    <w:lvl w:ilvl="1" w:tplc="601A4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25F63"/>
    <w:multiLevelType w:val="hybridMultilevel"/>
    <w:tmpl w:val="6DBAEA5A"/>
    <w:lvl w:ilvl="0" w:tplc="B1467A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8781A16"/>
    <w:multiLevelType w:val="hybridMultilevel"/>
    <w:tmpl w:val="7B560DA0"/>
    <w:lvl w:ilvl="0" w:tplc="31E81BE0">
      <w:start w:val="1"/>
      <w:numFmt w:val="lowerLetter"/>
      <w:lvlText w:val="%1)"/>
      <w:lvlJc w:val="left"/>
      <w:pPr>
        <w:ind w:left="720" w:hanging="360"/>
      </w:pPr>
      <w:rPr>
        <w:rFonts w:ascii="Times New Roman" w:hAnsi="Times New Roman" w:cs="Times New Roman" w:hint="default"/>
        <w:sz w:val="8"/>
        <w:szCs w:val="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B0BD1"/>
    <w:multiLevelType w:val="hybridMultilevel"/>
    <w:tmpl w:val="F90243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00960EC"/>
    <w:multiLevelType w:val="hybridMultilevel"/>
    <w:tmpl w:val="2138D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C7ACB"/>
    <w:multiLevelType w:val="hybridMultilevel"/>
    <w:tmpl w:val="1FEAB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23D7C"/>
    <w:multiLevelType w:val="hybridMultilevel"/>
    <w:tmpl w:val="3DCAE1CE"/>
    <w:lvl w:ilvl="0" w:tplc="B1467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3C21E3"/>
    <w:multiLevelType w:val="hybridMultilevel"/>
    <w:tmpl w:val="6290C4E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AC3602B"/>
    <w:multiLevelType w:val="hybridMultilevel"/>
    <w:tmpl w:val="17C08ACA"/>
    <w:lvl w:ilvl="0" w:tplc="D41A9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47999"/>
    <w:multiLevelType w:val="hybridMultilevel"/>
    <w:tmpl w:val="DD022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603A5B"/>
    <w:multiLevelType w:val="hybridMultilevel"/>
    <w:tmpl w:val="8C7857D0"/>
    <w:lvl w:ilvl="0" w:tplc="04150011">
      <w:start w:val="1"/>
      <w:numFmt w:val="decimal"/>
      <w:lvlText w:val="%1)"/>
      <w:lvlJc w:val="left"/>
      <w:pPr>
        <w:ind w:left="720" w:hanging="360"/>
      </w:pPr>
    </w:lvl>
    <w:lvl w:ilvl="1" w:tplc="46021C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F3EA9"/>
    <w:multiLevelType w:val="hybridMultilevel"/>
    <w:tmpl w:val="8CE4846C"/>
    <w:lvl w:ilvl="0" w:tplc="04150011">
      <w:start w:val="1"/>
      <w:numFmt w:val="decimal"/>
      <w:lvlText w:val="%1)"/>
      <w:lvlJc w:val="left"/>
      <w:pPr>
        <w:ind w:left="720" w:hanging="360"/>
      </w:pPr>
      <w:rPr>
        <w:rFonts w:hint="default"/>
      </w:rPr>
    </w:lvl>
    <w:lvl w:ilvl="1" w:tplc="B7AA96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674D"/>
    <w:multiLevelType w:val="hybridMultilevel"/>
    <w:tmpl w:val="809416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B60DF7"/>
    <w:multiLevelType w:val="hybridMultilevel"/>
    <w:tmpl w:val="3BA6A1E0"/>
    <w:lvl w:ilvl="0" w:tplc="B98E2BAE">
      <w:start w:val="1"/>
      <w:numFmt w:val="lowerLetter"/>
      <w:lvlText w:val="%1)"/>
      <w:lvlJc w:val="left"/>
      <w:pPr>
        <w:ind w:left="72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53BE3"/>
    <w:multiLevelType w:val="hybridMultilevel"/>
    <w:tmpl w:val="2F9A80C4"/>
    <w:lvl w:ilvl="0" w:tplc="F5CC5EE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41075"/>
    <w:multiLevelType w:val="hybridMultilevel"/>
    <w:tmpl w:val="0AC80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E6359"/>
    <w:multiLevelType w:val="hybridMultilevel"/>
    <w:tmpl w:val="14F697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D244C3"/>
    <w:multiLevelType w:val="hybridMultilevel"/>
    <w:tmpl w:val="3D2E72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C246284"/>
    <w:multiLevelType w:val="hybridMultilevel"/>
    <w:tmpl w:val="45E85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E5C04"/>
    <w:multiLevelType w:val="hybridMultilevel"/>
    <w:tmpl w:val="B9823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5466D"/>
    <w:multiLevelType w:val="hybridMultilevel"/>
    <w:tmpl w:val="920C6874"/>
    <w:lvl w:ilvl="0" w:tplc="C97AF87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F515A"/>
    <w:multiLevelType w:val="hybridMultilevel"/>
    <w:tmpl w:val="A85450E8"/>
    <w:lvl w:ilvl="0" w:tplc="6DBE8CA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836E58"/>
    <w:multiLevelType w:val="hybridMultilevel"/>
    <w:tmpl w:val="9078E736"/>
    <w:lvl w:ilvl="0" w:tplc="04150011">
      <w:start w:val="1"/>
      <w:numFmt w:val="decimal"/>
      <w:lvlText w:val="%1)"/>
      <w:lvlJc w:val="left"/>
      <w:pPr>
        <w:ind w:left="1068" w:hanging="360"/>
      </w:pPr>
    </w:lvl>
    <w:lvl w:ilvl="1" w:tplc="C202450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DA41686"/>
    <w:multiLevelType w:val="hybridMultilevel"/>
    <w:tmpl w:val="D1403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AD6A70"/>
    <w:multiLevelType w:val="hybridMultilevel"/>
    <w:tmpl w:val="4E2200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F1449DC"/>
    <w:multiLevelType w:val="hybridMultilevel"/>
    <w:tmpl w:val="9B7C4D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6320DF"/>
    <w:multiLevelType w:val="hybridMultilevel"/>
    <w:tmpl w:val="8B1C14A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3DE18C3"/>
    <w:multiLevelType w:val="hybridMultilevel"/>
    <w:tmpl w:val="22A8FAD0"/>
    <w:lvl w:ilvl="0" w:tplc="F83A5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4747438"/>
    <w:multiLevelType w:val="hybridMultilevel"/>
    <w:tmpl w:val="8D9E74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47A6DAA"/>
    <w:multiLevelType w:val="hybridMultilevel"/>
    <w:tmpl w:val="898C2056"/>
    <w:lvl w:ilvl="0" w:tplc="BCC8C0B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C65C20"/>
    <w:multiLevelType w:val="hybridMultilevel"/>
    <w:tmpl w:val="5E2636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EE789C"/>
    <w:multiLevelType w:val="hybridMultilevel"/>
    <w:tmpl w:val="C5A2938C"/>
    <w:lvl w:ilvl="0" w:tplc="F7121CBA">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B56819"/>
    <w:multiLevelType w:val="hybridMultilevel"/>
    <w:tmpl w:val="95E04CAA"/>
    <w:lvl w:ilvl="0" w:tplc="B1467A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494271B"/>
    <w:multiLevelType w:val="hybridMultilevel"/>
    <w:tmpl w:val="F35834D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913300C"/>
    <w:multiLevelType w:val="hybridMultilevel"/>
    <w:tmpl w:val="11E8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2B0F04"/>
    <w:multiLevelType w:val="hybridMultilevel"/>
    <w:tmpl w:val="96E0B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90B11"/>
    <w:multiLevelType w:val="hybridMultilevel"/>
    <w:tmpl w:val="79F636F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24"/>
  </w:num>
  <w:num w:numId="3">
    <w:abstractNumId w:val="36"/>
  </w:num>
  <w:num w:numId="4">
    <w:abstractNumId w:val="21"/>
  </w:num>
  <w:num w:numId="5">
    <w:abstractNumId w:val="17"/>
  </w:num>
  <w:num w:numId="6">
    <w:abstractNumId w:val="31"/>
  </w:num>
  <w:num w:numId="7">
    <w:abstractNumId w:val="10"/>
  </w:num>
  <w:num w:numId="8">
    <w:abstractNumId w:val="5"/>
  </w:num>
  <w:num w:numId="9">
    <w:abstractNumId w:val="25"/>
  </w:num>
  <w:num w:numId="10">
    <w:abstractNumId w:val="16"/>
  </w:num>
  <w:num w:numId="11">
    <w:abstractNumId w:val="20"/>
  </w:num>
  <w:num w:numId="12">
    <w:abstractNumId w:val="35"/>
  </w:num>
  <w:num w:numId="13">
    <w:abstractNumId w:val="0"/>
  </w:num>
  <w:num w:numId="14">
    <w:abstractNumId w:val="1"/>
  </w:num>
  <w:num w:numId="15">
    <w:abstractNumId w:val="2"/>
  </w:num>
  <w:num w:numId="16">
    <w:abstractNumId w:val="3"/>
  </w:num>
  <w:num w:numId="17">
    <w:abstractNumId w:val="27"/>
  </w:num>
  <w:num w:numId="18">
    <w:abstractNumId w:val="38"/>
  </w:num>
  <w:num w:numId="19">
    <w:abstractNumId w:val="19"/>
  </w:num>
  <w:num w:numId="20">
    <w:abstractNumId w:val="33"/>
  </w:num>
  <w:num w:numId="21">
    <w:abstractNumId w:val="12"/>
  </w:num>
  <w:num w:numId="22">
    <w:abstractNumId w:val="29"/>
  </w:num>
  <w:num w:numId="23">
    <w:abstractNumId w:val="9"/>
  </w:num>
  <w:num w:numId="24">
    <w:abstractNumId w:val="7"/>
  </w:num>
  <w:num w:numId="25">
    <w:abstractNumId w:val="30"/>
  </w:num>
  <w:num w:numId="26">
    <w:abstractNumId w:val="37"/>
  </w:num>
  <w:num w:numId="27">
    <w:abstractNumId w:val="11"/>
  </w:num>
  <w:num w:numId="28">
    <w:abstractNumId w:val="28"/>
  </w:num>
  <w:num w:numId="29">
    <w:abstractNumId w:val="32"/>
  </w:num>
  <w:num w:numId="30">
    <w:abstractNumId w:val="6"/>
  </w:num>
  <w:num w:numId="31">
    <w:abstractNumId w:val="13"/>
  </w:num>
  <w:num w:numId="32">
    <w:abstractNumId w:val="40"/>
  </w:num>
  <w:num w:numId="33">
    <w:abstractNumId w:val="14"/>
  </w:num>
  <w:num w:numId="34">
    <w:abstractNumId w:val="4"/>
  </w:num>
  <w:num w:numId="35">
    <w:abstractNumId w:val="26"/>
  </w:num>
  <w:num w:numId="36">
    <w:abstractNumId w:val="15"/>
  </w:num>
  <w:num w:numId="37">
    <w:abstractNumId w:val="22"/>
  </w:num>
  <w:num w:numId="38">
    <w:abstractNumId w:val="8"/>
  </w:num>
  <w:num w:numId="39">
    <w:abstractNumId w:val="23"/>
  </w:num>
  <w:num w:numId="40">
    <w:abstractNumId w:val="3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29"/>
    <w:rsid w:val="0001398F"/>
    <w:rsid w:val="00093054"/>
    <w:rsid w:val="000A0DA1"/>
    <w:rsid w:val="000F36E6"/>
    <w:rsid w:val="00101740"/>
    <w:rsid w:val="00103273"/>
    <w:rsid w:val="00122418"/>
    <w:rsid w:val="001729F7"/>
    <w:rsid w:val="001D5263"/>
    <w:rsid w:val="002054E1"/>
    <w:rsid w:val="0022349C"/>
    <w:rsid w:val="002339DB"/>
    <w:rsid w:val="002664E0"/>
    <w:rsid w:val="00297367"/>
    <w:rsid w:val="002A2AF6"/>
    <w:rsid w:val="002E7FD6"/>
    <w:rsid w:val="002F0E55"/>
    <w:rsid w:val="00344E5E"/>
    <w:rsid w:val="003510D0"/>
    <w:rsid w:val="00382446"/>
    <w:rsid w:val="00387FD7"/>
    <w:rsid w:val="00390549"/>
    <w:rsid w:val="003E32CA"/>
    <w:rsid w:val="00410213"/>
    <w:rsid w:val="00430F0C"/>
    <w:rsid w:val="0047547D"/>
    <w:rsid w:val="004B0B9B"/>
    <w:rsid w:val="004B6333"/>
    <w:rsid w:val="004D0734"/>
    <w:rsid w:val="00513E7B"/>
    <w:rsid w:val="005207E4"/>
    <w:rsid w:val="005573EF"/>
    <w:rsid w:val="005B2EDE"/>
    <w:rsid w:val="005D0EC5"/>
    <w:rsid w:val="005E4ED6"/>
    <w:rsid w:val="005E65B7"/>
    <w:rsid w:val="00613323"/>
    <w:rsid w:val="0064286D"/>
    <w:rsid w:val="00656314"/>
    <w:rsid w:val="00656AD5"/>
    <w:rsid w:val="0067674B"/>
    <w:rsid w:val="006A796A"/>
    <w:rsid w:val="00710C82"/>
    <w:rsid w:val="00725DBD"/>
    <w:rsid w:val="0077080F"/>
    <w:rsid w:val="00794EFE"/>
    <w:rsid w:val="007E0C48"/>
    <w:rsid w:val="00805838"/>
    <w:rsid w:val="00807512"/>
    <w:rsid w:val="0081017C"/>
    <w:rsid w:val="00835C68"/>
    <w:rsid w:val="008361AF"/>
    <w:rsid w:val="008440B6"/>
    <w:rsid w:val="00942F10"/>
    <w:rsid w:val="00952BDC"/>
    <w:rsid w:val="00962DBA"/>
    <w:rsid w:val="009800BA"/>
    <w:rsid w:val="009F7429"/>
    <w:rsid w:val="00A83570"/>
    <w:rsid w:val="00AB4CCB"/>
    <w:rsid w:val="00AB67FF"/>
    <w:rsid w:val="00AC149A"/>
    <w:rsid w:val="00AE626F"/>
    <w:rsid w:val="00B00291"/>
    <w:rsid w:val="00B13878"/>
    <w:rsid w:val="00B31A85"/>
    <w:rsid w:val="00B4082D"/>
    <w:rsid w:val="00B5522D"/>
    <w:rsid w:val="00B57506"/>
    <w:rsid w:val="00B71A26"/>
    <w:rsid w:val="00BB5E42"/>
    <w:rsid w:val="00BD0C46"/>
    <w:rsid w:val="00C35CF3"/>
    <w:rsid w:val="00C70D5F"/>
    <w:rsid w:val="00C9583A"/>
    <w:rsid w:val="00CC3C1D"/>
    <w:rsid w:val="00CD77DC"/>
    <w:rsid w:val="00CE128F"/>
    <w:rsid w:val="00D21803"/>
    <w:rsid w:val="00D63B6B"/>
    <w:rsid w:val="00DF0198"/>
    <w:rsid w:val="00E06525"/>
    <w:rsid w:val="00E5029C"/>
    <w:rsid w:val="00E53F6D"/>
    <w:rsid w:val="00E65917"/>
    <w:rsid w:val="00E8153E"/>
    <w:rsid w:val="00EC0D9B"/>
    <w:rsid w:val="00F131CD"/>
    <w:rsid w:val="00F41A9C"/>
    <w:rsid w:val="00F531FA"/>
    <w:rsid w:val="00FE7014"/>
    <w:rsid w:val="00FF0986"/>
    <w:rsid w:val="00FF0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76BF"/>
  <w15:docId w15:val="{4B670B7F-6BA2-4D7B-AF25-91E0BC6A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C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F7429"/>
    <w:pPr>
      <w:spacing w:after="0" w:line="240" w:lineRule="auto"/>
    </w:pPr>
    <w:rPr>
      <w:rFonts w:ascii="Calibri" w:eastAsia="Calibri" w:hAnsi="Calibri" w:cs="Calibri"/>
    </w:rPr>
  </w:style>
  <w:style w:type="paragraph" w:customStyle="1" w:styleId="Bezodstpw1">
    <w:name w:val="Bez odstępów1"/>
    <w:rsid w:val="009F7429"/>
    <w:pPr>
      <w:spacing w:after="0" w:line="240" w:lineRule="auto"/>
    </w:pPr>
    <w:rPr>
      <w:rFonts w:ascii="Calibri" w:eastAsia="Times New Roman" w:hAnsi="Calibri" w:cs="Times New Roman"/>
    </w:rPr>
  </w:style>
  <w:style w:type="paragraph" w:styleId="Akapitzlist">
    <w:name w:val="List Paragraph"/>
    <w:basedOn w:val="Normalny"/>
    <w:uiPriority w:val="34"/>
    <w:qFormat/>
    <w:rsid w:val="009F7429"/>
    <w:pPr>
      <w:ind w:left="720"/>
      <w:contextualSpacing/>
    </w:pPr>
  </w:style>
  <w:style w:type="paragraph" w:styleId="Tekstprzypisudolnego">
    <w:name w:val="footnote text"/>
    <w:basedOn w:val="Normalny"/>
    <w:link w:val="TekstprzypisudolnegoZnak"/>
    <w:uiPriority w:val="99"/>
    <w:semiHidden/>
    <w:unhideWhenUsed/>
    <w:rsid w:val="009F74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7429"/>
    <w:rPr>
      <w:sz w:val="20"/>
      <w:szCs w:val="20"/>
    </w:rPr>
  </w:style>
  <w:style w:type="character" w:styleId="Odwoanieprzypisudolnego">
    <w:name w:val="footnote reference"/>
    <w:basedOn w:val="Domylnaczcionkaakapitu"/>
    <w:uiPriority w:val="99"/>
    <w:semiHidden/>
    <w:unhideWhenUsed/>
    <w:rsid w:val="009F7429"/>
    <w:rPr>
      <w:vertAlign w:val="superscript"/>
    </w:rPr>
  </w:style>
  <w:style w:type="paragraph" w:styleId="Mapadokumentu">
    <w:name w:val="Document Map"/>
    <w:basedOn w:val="Normalny"/>
    <w:link w:val="MapadokumentuZnak"/>
    <w:uiPriority w:val="99"/>
    <w:semiHidden/>
    <w:unhideWhenUsed/>
    <w:rsid w:val="00656AD5"/>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56AD5"/>
    <w:rPr>
      <w:rFonts w:ascii="Tahoma" w:hAnsi="Tahoma" w:cs="Tahoma"/>
      <w:sz w:val="16"/>
      <w:szCs w:val="16"/>
    </w:rPr>
  </w:style>
  <w:style w:type="table" w:styleId="Tabela-Siatka">
    <w:name w:val="Table Grid"/>
    <w:basedOn w:val="Standardowy"/>
    <w:uiPriority w:val="59"/>
    <w:rsid w:val="00B1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54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2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35F4F-7E70-4C5B-99DB-CD97CEA7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1728</Words>
  <Characters>10374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Myroniuk</dc:creator>
  <cp:lastModifiedBy>Karolina Myroniuk</cp:lastModifiedBy>
  <cp:revision>3</cp:revision>
  <cp:lastPrinted>2019-11-07T11:18:00Z</cp:lastPrinted>
  <dcterms:created xsi:type="dcterms:W3CDTF">2019-11-07T12:53:00Z</dcterms:created>
  <dcterms:modified xsi:type="dcterms:W3CDTF">2019-11-08T12:46:00Z</dcterms:modified>
</cp:coreProperties>
</file>